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404B4F" w:rsidTr="0031627E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1627E" w:rsidRPr="007E1E0D" w:rsidTr="00946B09">
              <w:trPr>
                <w:trHeight w:val="464"/>
              </w:trPr>
              <w:tc>
                <w:tcPr>
                  <w:tcW w:w="0" w:type="auto"/>
                </w:tcPr>
                <w:p w:rsidR="0031627E" w:rsidRPr="007E1E0D" w:rsidRDefault="0031627E" w:rsidP="0031627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Z45WP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MVCRX04Z45WP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1627E" w:rsidRPr="007E1E0D" w:rsidTr="00946B09">
              <w:trPr>
                <w:trHeight w:val="114"/>
              </w:trPr>
              <w:tc>
                <w:tcPr>
                  <w:tcW w:w="0" w:type="auto"/>
                </w:tcPr>
                <w:p w:rsidR="0031627E" w:rsidRPr="007E1E0D" w:rsidRDefault="0031627E" w:rsidP="0031627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Z45WP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MVCRX04Z45WP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1627E" w:rsidRPr="007E1E0D" w:rsidTr="00946B09">
              <w:trPr>
                <w:trHeight w:val="122"/>
              </w:trPr>
              <w:tc>
                <w:tcPr>
                  <w:tcW w:w="0" w:type="auto"/>
                </w:tcPr>
                <w:p w:rsidR="0031627E" w:rsidRPr="007E1E0D" w:rsidRDefault="0031627E" w:rsidP="0031627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04B4F" w:rsidRDefault="00404B4F" w:rsidP="00404B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04B4F" w:rsidTr="0031627E">
        <w:trPr>
          <w:trHeight w:val="114"/>
        </w:trPr>
        <w:tc>
          <w:tcPr>
            <w:tcW w:w="0" w:type="auto"/>
          </w:tcPr>
          <w:p w:rsidR="00404B4F" w:rsidRDefault="00404B4F" w:rsidP="00404B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4B4F" w:rsidTr="0031627E">
        <w:trPr>
          <w:trHeight w:val="122"/>
        </w:trPr>
        <w:tc>
          <w:tcPr>
            <w:tcW w:w="0" w:type="auto"/>
          </w:tcPr>
          <w:p w:rsidR="00404B4F" w:rsidRDefault="00404B4F" w:rsidP="00404B4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04B4F" w:rsidRDefault="00404B4F" w:rsidP="00404B4F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EE3A76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E3A76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EE3A76" w:rsidRDefault="00276ED4" w:rsidP="00443A6B">
      <w:pPr>
        <w:spacing w:after="0" w:line="360" w:lineRule="auto"/>
        <w:jc w:val="right"/>
        <w:rPr>
          <w:rFonts w:ascii="Arial" w:hAnsi="Arial" w:cs="Arial"/>
          <w:color w:val="FF0000"/>
          <w:highlight w:val="yellow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31627E">
        <w:rPr>
          <w:rFonts w:ascii="Arial" w:hAnsi="Arial" w:cs="Arial"/>
        </w:rPr>
        <w:t>MV-</w:t>
      </w:r>
      <w:r w:rsidR="0031627E" w:rsidRPr="0031627E">
        <w:rPr>
          <w:rFonts w:ascii="Arial" w:hAnsi="Arial" w:cs="Arial"/>
        </w:rPr>
        <w:t>60591-</w:t>
      </w:r>
      <w:r w:rsidR="00404B4F" w:rsidRPr="0031627E">
        <w:rPr>
          <w:rFonts w:ascii="Arial" w:hAnsi="Arial" w:cs="Arial"/>
        </w:rPr>
        <w:t>3</w:t>
      </w:r>
      <w:r w:rsidR="0031627E" w:rsidRPr="0031627E">
        <w:rPr>
          <w:rFonts w:ascii="Arial" w:hAnsi="Arial" w:cs="Arial"/>
        </w:rPr>
        <w:t>/SP-2020</w:t>
      </w:r>
    </w:p>
    <w:p w:rsidR="00276ED4" w:rsidRPr="00033C70" w:rsidRDefault="00404B4F" w:rsidP="00404B4F">
      <w:pPr>
        <w:spacing w:after="0" w:line="360" w:lineRule="auto"/>
        <w:ind w:left="4956" w:firstLine="708"/>
        <w:jc w:val="center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     </w:t>
      </w:r>
      <w:r w:rsidR="00443A6B" w:rsidRPr="00E92A12">
        <w:rPr>
          <w:rFonts w:ascii="Arial" w:hAnsi="Arial" w:cs="Arial"/>
          <w:color w:val="000000" w:themeColor="text1"/>
        </w:rPr>
        <w:t xml:space="preserve">Praha </w:t>
      </w:r>
      <w:r w:rsidR="00E92A12" w:rsidRPr="00E92A12">
        <w:rPr>
          <w:rFonts w:ascii="Arial" w:hAnsi="Arial" w:cs="Arial"/>
          <w:color w:val="000000" w:themeColor="text1"/>
        </w:rPr>
        <w:t>16. dubna 2020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EE3A76" w:rsidRPr="00EE3A76">
        <w:rPr>
          <w:rFonts w:ascii="Arial" w:hAnsi="Arial" w:cs="Arial"/>
          <w:b/>
          <w:color w:val="000000" w:themeColor="text1"/>
        </w:rPr>
        <w:t xml:space="preserve">vrchního </w:t>
      </w:r>
      <w:r w:rsidR="005C56CD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E3A76">
        <w:rPr>
          <w:rFonts w:ascii="Arial" w:hAnsi="Arial" w:cs="Arial"/>
          <w:b/>
          <w:color w:val="000000" w:themeColor="text1"/>
        </w:rPr>
        <w:t>17019520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83AB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83ABE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28. Informační a komunikační technologie</w:t>
      </w:r>
    </w:p>
    <w:p w:rsidR="00C5295D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59. </w:t>
      </w:r>
      <w:r w:rsidR="006963D1">
        <w:rPr>
          <w:rFonts w:ascii="Arial" w:hAnsi="Arial" w:cs="Arial"/>
          <w:i/>
          <w:color w:val="000000" w:themeColor="text1"/>
        </w:rPr>
        <w:t>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92A12" w:rsidRPr="00E92A12">
        <w:rPr>
          <w:rFonts w:ascii="Arial" w:hAnsi="Arial" w:cs="Arial"/>
          <w:b/>
          <w:color w:val="000000" w:themeColor="text1"/>
        </w:rPr>
        <w:t>srpen</w:t>
      </w:r>
      <w:r w:rsidR="006C444A" w:rsidRPr="00E92A12">
        <w:rPr>
          <w:rFonts w:ascii="Arial" w:hAnsi="Arial" w:cs="Arial"/>
          <w:b/>
          <w:color w:val="000000" w:themeColor="text1"/>
        </w:rPr>
        <w:t xml:space="preserve"> 2020</w:t>
      </w:r>
      <w:r w:rsidR="007F0CF3" w:rsidRPr="00E92A12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E3A76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EE3A7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EE3A76" w:rsidRPr="00EE3A76">
        <w:rPr>
          <w:rFonts w:ascii="Arial" w:hAnsi="Arial" w:cs="Arial"/>
          <w:color w:val="000000" w:themeColor="text1"/>
        </w:rPr>
        <w:t>koordinace osob zajiš</w:t>
      </w:r>
      <w:r w:rsidR="00EE3A76">
        <w:rPr>
          <w:rFonts w:ascii="Arial" w:hAnsi="Arial" w:cs="Arial"/>
          <w:color w:val="000000" w:themeColor="text1"/>
        </w:rPr>
        <w:t xml:space="preserve">ťujících správu počítačové sítě </w:t>
      </w:r>
      <w:r w:rsidR="00EE3A76" w:rsidRPr="00EE3A76">
        <w:rPr>
          <w:rFonts w:ascii="Arial" w:hAnsi="Arial" w:cs="Arial"/>
          <w:color w:val="000000" w:themeColor="text1"/>
        </w:rPr>
        <w:t>a nastavení akti</w:t>
      </w:r>
      <w:r w:rsidR="00EE3A76">
        <w:rPr>
          <w:rFonts w:ascii="Arial" w:hAnsi="Arial" w:cs="Arial"/>
          <w:color w:val="000000" w:themeColor="text1"/>
        </w:rPr>
        <w:t xml:space="preserve">vních prvků a s tím související </w:t>
      </w:r>
      <w:r w:rsidR="00EE3A76" w:rsidRPr="00EE3A76">
        <w:rPr>
          <w:rFonts w:ascii="Arial" w:hAnsi="Arial" w:cs="Arial"/>
          <w:color w:val="000000" w:themeColor="text1"/>
        </w:rPr>
        <w:t>koordinace vý</w:t>
      </w:r>
      <w:r w:rsidR="00EE3A76">
        <w:rPr>
          <w:rFonts w:ascii="Arial" w:hAnsi="Arial" w:cs="Arial"/>
          <w:color w:val="000000" w:themeColor="text1"/>
        </w:rPr>
        <w:t xml:space="preserve">voje, provozu, inovací a údržby </w:t>
      </w:r>
      <w:r w:rsidR="00EE3A76" w:rsidRPr="00EE3A76">
        <w:rPr>
          <w:rFonts w:ascii="Arial" w:hAnsi="Arial" w:cs="Arial"/>
          <w:color w:val="000000" w:themeColor="text1"/>
        </w:rPr>
        <w:t xml:space="preserve">soustavy informačních systémů a zajišťování jejich </w:t>
      </w:r>
      <w:r w:rsidR="00EE3A76" w:rsidRPr="00E92A12">
        <w:rPr>
          <w:rFonts w:ascii="Arial" w:hAnsi="Arial" w:cs="Arial"/>
          <w:color w:val="000000" w:themeColor="text1"/>
        </w:rPr>
        <w:t>praktický výkon ochrany utajovaných informací. Základní znalost operačních systémů Windows Server 2016 a Windows 10, MS Office 2016, znalost projektování a realizace IT struktur včetně správy a administrace aktivních prvků sítě, ochota vzdělávat se a praktikovat činnosti v oblasti IT technologií, dobré komunikační schopnosti</w:t>
      </w:r>
      <w:r w:rsidR="00283ABE" w:rsidRPr="00E92A12">
        <w:rPr>
          <w:rFonts w:ascii="Arial" w:hAnsi="Arial" w:cs="Arial"/>
          <w:color w:val="000000" w:themeColor="text1"/>
        </w:rPr>
        <w:t xml:space="preserve"> a vzdělání v</w:t>
      </w:r>
      <w:r w:rsidR="00EE3A76" w:rsidRPr="00E92A12">
        <w:rPr>
          <w:rFonts w:ascii="Arial" w:hAnsi="Arial" w:cs="Arial"/>
          <w:color w:val="000000" w:themeColor="text1"/>
        </w:rPr>
        <w:t xml:space="preserve"> Technickém </w:t>
      </w:r>
      <w:r w:rsidR="00283ABE" w:rsidRPr="00E92A12">
        <w:rPr>
          <w:rFonts w:ascii="Arial" w:hAnsi="Arial" w:cs="Arial"/>
          <w:color w:val="000000" w:themeColor="text1"/>
        </w:rPr>
        <w:t>oboru jsou výhodou.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EE3A76" w:rsidRPr="00EE3A76">
        <w:rPr>
          <w:rFonts w:ascii="Arial" w:hAnsi="Arial" w:cs="Arial"/>
          <w:color w:val="000000" w:themeColor="text1"/>
        </w:rPr>
        <w:t xml:space="preserve">Na služebním místě je stanoven zvláštní příplatek podle nařízení vlády č. 304/2014 Sb., o platových poměrech státních zaměstnanců.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92A12">
        <w:rPr>
          <w:rFonts w:ascii="Arial" w:hAnsi="Arial" w:cs="Arial"/>
          <w:b/>
          <w:color w:val="000000" w:themeColor="text1"/>
        </w:rPr>
        <w:t>6. května 2020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404B4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EE3A76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E3A76">
        <w:rPr>
          <w:rFonts w:ascii="Arial" w:hAnsi="Arial" w:cs="Arial"/>
          <w:b/>
          <w:color w:val="000000" w:themeColor="text1"/>
        </w:rPr>
        <w:t>17019520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č.j.: </w:t>
      </w:r>
      <w:r w:rsidR="0031627E" w:rsidRPr="0031627E">
        <w:rPr>
          <w:rFonts w:ascii="Arial" w:hAnsi="Arial" w:cs="Arial"/>
          <w:b/>
        </w:rPr>
        <w:t>MV-60591-3/SP-2020</w:t>
      </w:r>
      <w:r w:rsidRPr="00404B4F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EE3A76" w:rsidRPr="00980A06" w:rsidRDefault="00276ED4" w:rsidP="00EE3A76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EE3A76" w:rsidRPr="00980A06">
        <w:rPr>
          <w:rFonts w:ascii="Arial" w:hAnsi="Arial" w:cs="Arial"/>
          <w:color w:val="000000" w:themeColor="text1"/>
        </w:rPr>
        <w:t>státním občanem</w:t>
      </w:r>
      <w:r w:rsidR="00EE3A76">
        <w:rPr>
          <w:rFonts w:ascii="Arial" w:hAnsi="Arial" w:cs="Arial"/>
          <w:color w:val="000000" w:themeColor="text1"/>
        </w:rPr>
        <w:t>/státní občankou</w:t>
      </w:r>
      <w:r w:rsidR="00EE3A76"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 w:rsidR="00EE3A76">
        <w:rPr>
          <w:rFonts w:ascii="Arial" w:hAnsi="Arial" w:cs="Arial"/>
          <w:color w:val="000000" w:themeColor="text1"/>
        </w:rPr>
        <w:br/>
      </w:r>
      <w:r w:rsidR="00EE3A76" w:rsidRPr="00980A06">
        <w:rPr>
          <w:rFonts w:ascii="Arial" w:hAnsi="Arial" w:cs="Arial"/>
          <w:color w:val="000000" w:themeColor="text1"/>
        </w:rPr>
        <w:t>s § 25 odst. 4 zákona];</w:t>
      </w:r>
    </w:p>
    <w:p w:rsidR="00EE3A76" w:rsidRPr="00980A06" w:rsidRDefault="00EE3A76" w:rsidP="00EE3A76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EE3A76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4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EE3A76">
        <w:rPr>
          <w:rFonts w:ascii="Arial" w:hAnsi="Arial" w:cs="Arial"/>
          <w:color w:val="000000" w:themeColor="text1"/>
        </w:rPr>
        <w:t>vysokoškolské vzdělání v 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EE3A76">
        <w:rPr>
          <w:rFonts w:ascii="Arial" w:hAnsi="Arial" w:cs="Arial"/>
          <w:color w:val="000000" w:themeColor="text1"/>
        </w:rPr>
        <w:t xml:space="preserve">ém </w:t>
      </w:r>
      <w:r w:rsidR="00573C3F" w:rsidRPr="00573C3F">
        <w:rPr>
          <w:rFonts w:ascii="Arial" w:hAnsi="Arial" w:cs="Arial"/>
          <w:color w:val="000000" w:themeColor="text1"/>
        </w:rPr>
        <w:t>studijní</w:t>
      </w:r>
      <w:r w:rsidR="00EE3A76">
        <w:rPr>
          <w:rFonts w:ascii="Arial" w:hAnsi="Arial" w:cs="Arial"/>
          <w:color w:val="000000" w:themeColor="text1"/>
        </w:rPr>
        <w:t>m</w:t>
      </w:r>
      <w:r w:rsidR="00573C3F" w:rsidRPr="00573C3F">
        <w:rPr>
          <w:rFonts w:ascii="Arial" w:hAnsi="Arial" w:cs="Arial"/>
          <w:color w:val="000000" w:themeColor="text1"/>
        </w:rPr>
        <w:t xml:space="preserve"> program</w:t>
      </w:r>
      <w:r w:rsidR="00EE3A76">
        <w:rPr>
          <w:rFonts w:ascii="Arial" w:hAnsi="Arial" w:cs="Arial"/>
          <w:color w:val="000000" w:themeColor="text1"/>
        </w:rPr>
        <w:t>u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Pr="00E92A1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služební orgán ověří splnění tohoto předpokladu zajištěním vstupní lékařské prohlídky </w:t>
      </w:r>
      <w:r w:rsidR="0085428E" w:rsidRPr="00E92A12">
        <w:rPr>
          <w:rFonts w:ascii="Arial" w:hAnsi="Arial" w:cs="Arial"/>
          <w:color w:val="000000" w:themeColor="text1"/>
        </w:rPr>
        <w:t>podle zákona o specifických lékařských službách</w:t>
      </w:r>
      <w:r w:rsidR="0031627E">
        <w:rPr>
          <w:rFonts w:ascii="Arial" w:hAnsi="Arial" w:cs="Arial"/>
          <w:color w:val="000000" w:themeColor="text1"/>
        </w:rPr>
        <w:t>;</w:t>
      </w:r>
      <w:bookmarkStart w:id="2" w:name="_GoBack"/>
      <w:bookmarkEnd w:id="2"/>
    </w:p>
    <w:p w:rsidR="00283ABE" w:rsidRPr="00E92A12" w:rsidRDefault="00283ABE" w:rsidP="00283ABE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Splňuje </w:t>
      </w:r>
      <w:r w:rsidRPr="00E92A12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E92A12">
        <w:rPr>
          <w:rFonts w:ascii="Arial" w:hAnsi="Arial" w:cs="Arial"/>
        </w:rPr>
        <w:br/>
        <w:t>pro státní službu a státního tajem</w:t>
      </w:r>
      <w:r w:rsidR="00E92A12" w:rsidRPr="00E92A12">
        <w:rPr>
          <w:rFonts w:ascii="Arial" w:hAnsi="Arial" w:cs="Arial"/>
        </w:rPr>
        <w:t>níka v Ministerstvu vnitra č. 39</w:t>
      </w:r>
      <w:r w:rsidRPr="00E92A12">
        <w:rPr>
          <w:rFonts w:ascii="Arial" w:hAnsi="Arial" w:cs="Arial"/>
        </w:rPr>
        <w:t>/201</w:t>
      </w:r>
      <w:r w:rsidR="006C444A" w:rsidRPr="00E92A12">
        <w:rPr>
          <w:rFonts w:ascii="Arial" w:hAnsi="Arial" w:cs="Arial"/>
        </w:rPr>
        <w:t>9</w:t>
      </w:r>
      <w:r w:rsidRPr="00E92A12">
        <w:rPr>
          <w:rFonts w:ascii="Arial" w:hAnsi="Arial" w:cs="Arial"/>
        </w:rPr>
        <w:t xml:space="preserve">, kterým </w:t>
      </w:r>
      <w:r w:rsidRPr="00E92A12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E92A12">
        <w:rPr>
          <w:rFonts w:ascii="Arial" w:hAnsi="Arial" w:cs="Arial"/>
          <w:color w:val="000000" w:themeColor="text1"/>
        </w:rPr>
        <w:t xml:space="preserve">ve znění pozdějších předpisů, kterým je: </w:t>
      </w:r>
    </w:p>
    <w:p w:rsidR="00463E42" w:rsidRPr="00E92A12" w:rsidRDefault="00463E42" w:rsidP="00463E42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 w:rsidR="00E92A12"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 w:rsidR="00E92A12"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283ABE" w:rsidRPr="00E92A12" w:rsidRDefault="00463E42" w:rsidP="00463E42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E92A12">
        <w:rPr>
          <w:rFonts w:ascii="Arial" w:hAnsi="Arial" w:cs="Arial"/>
          <w:color w:val="000000" w:themeColor="text1"/>
        </w:rPr>
        <w:t xml:space="preserve"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 ustanovení § 27 odst. 2 zákona o státní službě, bude akceptováno, pokud žadatel doloží, že podal žádost o vydání osvědčení fyzické osoby příslušného </w:t>
      </w:r>
      <w:r w:rsidRPr="00E92A12">
        <w:rPr>
          <w:rFonts w:ascii="Arial" w:hAnsi="Arial" w:cs="Arial"/>
          <w:color w:val="000000" w:themeColor="text1"/>
        </w:rPr>
        <w:lastRenderedPageBreak/>
        <w:t>stupně utajení nejpozději před vydáním rozhodnutí o přijetí žadatele do služebního poměru a zařazení na služební místo;</w:t>
      </w:r>
    </w:p>
    <w:p w:rsidR="00EA3B87" w:rsidRPr="00E92A12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 xml:space="preserve">odborný požadavek potřebný pro výkon služby - zvláštní odborná způsobilost </w:t>
      </w:r>
      <w:r w:rsidRPr="00E92A12">
        <w:rPr>
          <w:rFonts w:ascii="Arial" w:hAnsi="Arial" w:cs="Arial"/>
          <w:b/>
          <w:color w:val="000000" w:themeColor="text1"/>
        </w:rPr>
        <w:t>kryptografické ochrany</w:t>
      </w:r>
      <w:r w:rsidRPr="00E92A12">
        <w:rPr>
          <w:rFonts w:ascii="Arial" w:hAnsi="Arial" w:cs="Arial"/>
          <w:color w:val="000000" w:themeColor="text1"/>
        </w:rPr>
        <w:t xml:space="preserve"> definované v § 39 zákona č. 412/2005 Sb.; </w:t>
      </w:r>
    </w:p>
    <w:p w:rsidR="005A6754" w:rsidRPr="00404B4F" w:rsidRDefault="00EA3B87" w:rsidP="00404B4F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>Splněním tohoto požadavku se dokládá originálem nebo úředně ověřenou kopií příslušné listiny - osvědčení o absolvování kurzu.</w:t>
      </w:r>
      <w:r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Pr="00404B4F" w:rsidRDefault="00D11AFF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463E42" w:rsidRDefault="00463E42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463E42" w:rsidRDefault="006C444A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Ing. </w:t>
      </w:r>
      <w:r w:rsidR="00463E42" w:rsidRPr="00463E42">
        <w:rPr>
          <w:rFonts w:ascii="Arial" w:hAnsi="Arial" w:cs="Arial"/>
          <w:color w:val="000000" w:themeColor="text1"/>
        </w:rPr>
        <w:t>Jaroslav Maršík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</w:t>
      </w:r>
      <w:r w:rsidR="00463E42" w:rsidRPr="00463E42">
        <w:rPr>
          <w:rFonts w:ascii="Arial" w:hAnsi="Arial" w:cs="Arial"/>
          <w:color w:val="000000" w:themeColor="text1"/>
        </w:rPr>
        <w:t> 832 246</w:t>
      </w:r>
      <w:r w:rsidRPr="00463E42">
        <w:rPr>
          <w:rFonts w:ascii="Arial" w:hAnsi="Arial" w:cs="Arial"/>
          <w:color w:val="000000" w:themeColor="text1"/>
        </w:rPr>
        <w:t xml:space="preserve">   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63E42" w:rsidRPr="00463E42">
          <w:rPr>
            <w:rStyle w:val="Hypertextovodkaz"/>
            <w:rFonts w:ascii="Arial" w:hAnsi="Arial" w:cs="Arial"/>
          </w:rPr>
          <w:t>jaroslav.marsik@mvcr.cz</w:t>
        </w:r>
      </w:hyperlink>
    </w:p>
    <w:p w:rsidR="00404B4F" w:rsidRPr="00EE3A76" w:rsidRDefault="00404B4F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highlight w:val="yellow"/>
        </w:rPr>
      </w:pPr>
    </w:p>
    <w:p w:rsidR="00776D02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C56CD" w:rsidRPr="00463E42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Odbor personální</w:t>
      </w:r>
    </w:p>
    <w:p w:rsidR="005C56CD" w:rsidRPr="00463E42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Bc. Marcela Slaninová  </w:t>
      </w:r>
    </w:p>
    <w:p w:rsidR="005C56CD" w:rsidRPr="00463E42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+420 974 833 292</w:t>
      </w:r>
    </w:p>
    <w:p w:rsidR="00EA3B87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63E42">
          <w:rPr>
            <w:rStyle w:val="Hypertextovodkaz"/>
            <w:rFonts w:ascii="Arial" w:hAnsi="Arial" w:cs="Arial"/>
          </w:rPr>
          <w:t>marcela.slaninova@mvcr.cz</w:t>
        </w:r>
      </w:hyperlink>
    </w:p>
    <w:p w:rsid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B1B1F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EE3A76">
        <w:rPr>
          <w:rFonts w:ascii="Arial" w:hAnsi="Arial" w:cs="Arial"/>
          <w:color w:val="000000" w:themeColor="text1"/>
          <w:szCs w:val="24"/>
        </w:rPr>
        <w:t>,</w:t>
      </w:r>
      <w:r w:rsidRPr="00D82908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D11AFF" w:rsidRPr="00033C70" w:rsidRDefault="00EE3A76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024" w:rsidRDefault="00DF6024" w:rsidP="00276ED4">
      <w:pPr>
        <w:spacing w:after="0" w:line="240" w:lineRule="auto"/>
      </w:pPr>
      <w:r>
        <w:separator/>
      </w:r>
    </w:p>
  </w:endnote>
  <w:endnote w:type="continuationSeparator" w:id="0">
    <w:p w:rsidR="00DF6024" w:rsidRDefault="00DF602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162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024" w:rsidRDefault="00DF6024" w:rsidP="00276ED4">
      <w:pPr>
        <w:spacing w:after="0" w:line="240" w:lineRule="auto"/>
      </w:pPr>
      <w:r>
        <w:separator/>
      </w:r>
    </w:p>
  </w:footnote>
  <w:footnote w:type="continuationSeparator" w:id="0">
    <w:p w:rsidR="00DF6024" w:rsidRDefault="00DF602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3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5A471E"/>
    <w:multiLevelType w:val="hybridMultilevel"/>
    <w:tmpl w:val="F4A2AD3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11"/>
  </w:num>
  <w:num w:numId="14">
    <w:abstractNumId w:val="6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83ABE"/>
    <w:rsid w:val="00294A3E"/>
    <w:rsid w:val="002B1EA2"/>
    <w:rsid w:val="002B410A"/>
    <w:rsid w:val="002E2A92"/>
    <w:rsid w:val="002F088D"/>
    <w:rsid w:val="002F75D4"/>
    <w:rsid w:val="003059FD"/>
    <w:rsid w:val="0031627E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04B4F"/>
    <w:rsid w:val="00417DD3"/>
    <w:rsid w:val="0043623A"/>
    <w:rsid w:val="0044040E"/>
    <w:rsid w:val="00443A6B"/>
    <w:rsid w:val="00463E42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444A"/>
    <w:rsid w:val="006C5A11"/>
    <w:rsid w:val="006C7AEF"/>
    <w:rsid w:val="006D0359"/>
    <w:rsid w:val="006E2BA2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67E6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45386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1FF6"/>
    <w:rsid w:val="00926ED9"/>
    <w:rsid w:val="009438D6"/>
    <w:rsid w:val="009537CE"/>
    <w:rsid w:val="00955869"/>
    <w:rsid w:val="00956815"/>
    <w:rsid w:val="009576A5"/>
    <w:rsid w:val="009644A3"/>
    <w:rsid w:val="00982E4E"/>
    <w:rsid w:val="00987D18"/>
    <w:rsid w:val="00990C39"/>
    <w:rsid w:val="009A0152"/>
    <w:rsid w:val="009A732F"/>
    <w:rsid w:val="009D3362"/>
    <w:rsid w:val="009D4C86"/>
    <w:rsid w:val="009E6F6A"/>
    <w:rsid w:val="009F2A98"/>
    <w:rsid w:val="009F447C"/>
    <w:rsid w:val="00A0294A"/>
    <w:rsid w:val="00A10E8C"/>
    <w:rsid w:val="00A34D3B"/>
    <w:rsid w:val="00A36EF1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B1B1F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DF6024"/>
    <w:rsid w:val="00E02DB2"/>
    <w:rsid w:val="00E127A8"/>
    <w:rsid w:val="00E823FB"/>
    <w:rsid w:val="00E92A12"/>
    <w:rsid w:val="00E95266"/>
    <w:rsid w:val="00EA3B87"/>
    <w:rsid w:val="00EB07CA"/>
    <w:rsid w:val="00ED08AC"/>
    <w:rsid w:val="00EE1577"/>
    <w:rsid w:val="00EE3A76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A60FF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88563"/>
  <w15:docId w15:val="{CAEBED39-567C-4E38-A15C-645AF9C9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04B4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mars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DBD97-F943-4269-9D3C-B48CCB2B4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1063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9</cp:revision>
  <cp:lastPrinted>2019-12-02T07:20:00Z</cp:lastPrinted>
  <dcterms:created xsi:type="dcterms:W3CDTF">2019-11-16T16:04:00Z</dcterms:created>
  <dcterms:modified xsi:type="dcterms:W3CDTF">2020-04-14T14:07:00Z</dcterms:modified>
</cp:coreProperties>
</file>