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D4D89" w:rsidRDefault="006F67FE" w:rsidP="0056365F">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0D6D03">
        <w:rPr>
          <w:rFonts w:ascii="Arial" w:hAnsi="Arial" w:cs="Arial"/>
          <w:b/>
          <w:sz w:val="24"/>
          <w:szCs w:val="24"/>
        </w:rPr>
        <w:t>obecní policie, zbraní</w:t>
      </w:r>
    </w:p>
    <w:p w:rsidR="000D6D03" w:rsidRDefault="000D6D03" w:rsidP="0056365F">
      <w:pPr>
        <w:spacing w:after="0" w:line="240" w:lineRule="auto"/>
        <w:jc w:val="center"/>
        <w:rPr>
          <w:rFonts w:ascii="Arial" w:hAnsi="Arial" w:cs="Arial"/>
          <w:b/>
          <w:sz w:val="24"/>
          <w:szCs w:val="24"/>
        </w:rPr>
      </w:pPr>
      <w:r>
        <w:rPr>
          <w:rFonts w:ascii="Arial" w:hAnsi="Arial" w:cs="Arial"/>
          <w:b/>
          <w:sz w:val="24"/>
          <w:szCs w:val="24"/>
        </w:rPr>
        <w:t>a dopravního inženýrství</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D6D03">
        <w:rPr>
          <w:rFonts w:ascii="Arial" w:hAnsi="Arial" w:cs="Arial"/>
        </w:rPr>
        <w:t>129251</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D6D03">
        <w:rPr>
          <w:rFonts w:ascii="Arial" w:hAnsi="Arial" w:cs="Arial"/>
        </w:rPr>
        <w:t>1</w:t>
      </w:r>
      <w:r w:rsidR="0068170A">
        <w:rPr>
          <w:rFonts w:ascii="Arial" w:hAnsi="Arial" w:cs="Arial"/>
        </w:rPr>
        <w:t>8</w:t>
      </w:r>
      <w:bookmarkStart w:id="0" w:name="_GoBack"/>
      <w:bookmarkEnd w:id="0"/>
      <w:r w:rsidR="000D6D03">
        <w:rPr>
          <w:rFonts w:ascii="Arial" w:hAnsi="Arial" w:cs="Arial"/>
        </w:rPr>
        <w:t xml:space="preserve">. října </w:t>
      </w:r>
      <w:r w:rsidR="00672DB6">
        <w:rPr>
          <w:rFonts w:ascii="Arial" w:hAnsi="Arial" w:cs="Arial"/>
        </w:rPr>
        <w:t>2016</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0D6D03">
        <w:rPr>
          <w:rFonts w:ascii="Arial" w:hAnsi="Arial" w:cs="Arial"/>
          <w:b/>
        </w:rPr>
        <w:t>obecní policie, zbraní a dopravního inženýrství</w:t>
      </w:r>
      <w:r w:rsidR="00633A91">
        <w:rPr>
          <w:rFonts w:ascii="Arial" w:hAnsi="Arial" w:cs="Arial"/>
        </w:rPr>
        <w:t xml:space="preserve">, </w:t>
      </w:r>
      <w:r w:rsidR="00414CBA">
        <w:rPr>
          <w:rFonts w:ascii="Arial" w:hAnsi="Arial" w:cs="Arial"/>
          <w:b/>
        </w:rPr>
        <w:t>ID </w:t>
      </w:r>
      <w:r w:rsidR="000D6D03">
        <w:rPr>
          <w:rFonts w:ascii="Arial" w:hAnsi="Arial" w:cs="Arial"/>
          <w:b/>
        </w:rPr>
        <w:t>17005128</w:t>
      </w:r>
      <w:r>
        <w:rPr>
          <w:rFonts w:ascii="Arial" w:hAnsi="Arial" w:cs="Arial"/>
        </w:rPr>
        <w:t>, v</w:t>
      </w:r>
      <w:r w:rsidR="00D0392A">
        <w:rPr>
          <w:rFonts w:ascii="Arial" w:hAnsi="Arial" w:cs="Arial"/>
        </w:rPr>
        <w:t> </w:t>
      </w:r>
      <w:r>
        <w:rPr>
          <w:rFonts w:ascii="Arial" w:hAnsi="Arial" w:cs="Arial"/>
        </w:rPr>
        <w:t>obor</w:t>
      </w:r>
      <w:r w:rsidR="000D6D03">
        <w:rPr>
          <w:rFonts w:ascii="Arial" w:hAnsi="Arial" w:cs="Arial"/>
        </w:rPr>
        <w:t>ech</w:t>
      </w:r>
      <w:r w:rsidR="00D0392A">
        <w:rPr>
          <w:rFonts w:ascii="Arial" w:hAnsi="Arial" w:cs="Arial"/>
        </w:rPr>
        <w:t xml:space="preserve"> </w:t>
      </w:r>
      <w:r>
        <w:rPr>
          <w:rFonts w:ascii="Arial" w:hAnsi="Arial" w:cs="Arial"/>
        </w:rPr>
        <w:t>služby:</w:t>
      </w:r>
    </w:p>
    <w:p w:rsidR="0053108A" w:rsidRPr="000D6D03" w:rsidRDefault="000D6D03" w:rsidP="00EB7D08">
      <w:pPr>
        <w:pStyle w:val="Odstavecseseznamem"/>
        <w:numPr>
          <w:ilvl w:val="0"/>
          <w:numId w:val="3"/>
        </w:numPr>
        <w:spacing w:before="240" w:after="120" w:line="480" w:lineRule="auto"/>
        <w:jc w:val="both"/>
        <w:rPr>
          <w:rFonts w:ascii="Arial" w:hAnsi="Arial" w:cs="Arial"/>
        </w:rPr>
      </w:pPr>
      <w:r>
        <w:rPr>
          <w:rFonts w:ascii="Arial" w:hAnsi="Arial" w:cs="Arial"/>
          <w:i/>
        </w:rPr>
        <w:t>29. Legislativa a právní činnost,</w:t>
      </w:r>
    </w:p>
    <w:p w:rsidR="000D6D03" w:rsidRPr="0053108A" w:rsidRDefault="000D6D03" w:rsidP="00EB7D08">
      <w:pPr>
        <w:pStyle w:val="Odstavecseseznamem"/>
        <w:numPr>
          <w:ilvl w:val="0"/>
          <w:numId w:val="3"/>
        </w:numPr>
        <w:spacing w:before="240" w:after="120" w:line="480" w:lineRule="auto"/>
        <w:jc w:val="both"/>
        <w:rPr>
          <w:rFonts w:ascii="Arial" w:hAnsi="Arial" w:cs="Arial"/>
        </w:rPr>
      </w:pPr>
      <w:r>
        <w:rPr>
          <w:rFonts w:ascii="Arial" w:hAnsi="Arial" w:cs="Arial"/>
          <w:i/>
        </w:rPr>
        <w:t>31. Vnitřní pořádek a bezpečnost státu.</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0D6D03">
        <w:rPr>
          <w:rFonts w:ascii="Arial" w:hAnsi="Arial" w:cs="Arial"/>
          <w:b/>
          <w:i/>
        </w:rPr>
        <w:t>prosinec</w:t>
      </w:r>
      <w:proofErr w:type="gramEnd"/>
      <w:r w:rsidR="000D6D03">
        <w:rPr>
          <w:rFonts w:ascii="Arial" w:hAnsi="Arial" w:cs="Arial"/>
          <w:b/>
          <w:i/>
        </w:rPr>
        <w:t xml:space="preserve"> </w:t>
      </w:r>
      <w:r w:rsidR="0034580A">
        <w:rPr>
          <w:rFonts w:ascii="Arial" w:hAnsi="Arial" w:cs="Arial"/>
          <w:b/>
          <w:i/>
        </w:rPr>
        <w:t>2016</w:t>
      </w:r>
      <w:r w:rsidRPr="005D7DED">
        <w:rPr>
          <w:rFonts w:ascii="Arial" w:hAnsi="Arial" w:cs="Arial"/>
          <w:i/>
        </w:rPr>
        <w:t>.</w:t>
      </w:r>
    </w:p>
    <w:p w:rsidR="0030616C" w:rsidRDefault="006F67FE" w:rsidP="00EB7D0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56365F">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727771">
        <w:rPr>
          <w:rFonts w:ascii="Arial" w:hAnsi="Arial" w:cs="Arial"/>
        </w:rPr>
        <w:t xml:space="preserve"> </w:t>
      </w:r>
      <w:r w:rsidR="000D6D03">
        <w:rPr>
          <w:rFonts w:ascii="Arial" w:hAnsi="Arial" w:cs="Arial"/>
        </w:rPr>
        <w:t>přípravu právních předpisů;  tvorbu právních stanovisek;  přípravu závazných stanovisek správního orgánu;  vedení správního řízení;  primární zaměření na vnitřní bezpečnost státu, zejména na oblast zbraní, vojenského materiálu a související problematiky.</w:t>
      </w:r>
      <w:r w:rsidR="00EB7D08">
        <w:rPr>
          <w:rFonts w:ascii="Arial" w:hAnsi="Arial" w:cs="Arial"/>
        </w:rPr>
        <w:t> Pokročilá znalost MS OFFICE</w:t>
      </w:r>
      <w:r w:rsidR="001B5BD6">
        <w:rPr>
          <w:rFonts w:ascii="Arial" w:hAnsi="Arial" w:cs="Arial"/>
        </w:rPr>
        <w:t xml:space="preserve"> a </w:t>
      </w:r>
      <w:proofErr w:type="gramStart"/>
      <w:r w:rsidR="001B5BD6">
        <w:rPr>
          <w:rFonts w:ascii="Arial" w:hAnsi="Arial" w:cs="Arial"/>
        </w:rPr>
        <w:t xml:space="preserve">ASPI </w:t>
      </w:r>
      <w:r w:rsidR="00EB7D08">
        <w:rPr>
          <w:rFonts w:ascii="Arial" w:hAnsi="Arial" w:cs="Arial"/>
        </w:rPr>
        <w:t xml:space="preserve"> je</w:t>
      </w:r>
      <w:proofErr w:type="gramEnd"/>
      <w:r w:rsidR="00EB7D08">
        <w:rPr>
          <w:rFonts w:ascii="Arial" w:hAnsi="Arial" w:cs="Arial"/>
        </w:rPr>
        <w:t xml:space="preserve"> výhodou.</w:t>
      </w:r>
      <w:r w:rsidR="0053516D">
        <w:rPr>
          <w:rFonts w:ascii="Arial" w:hAnsi="Arial" w:cs="Arial"/>
        </w:rPr>
        <w:t xml:space="preserve"> </w:t>
      </w:r>
      <w:r w:rsidR="001B5BD6">
        <w:rPr>
          <w:rFonts w:ascii="Arial" w:hAnsi="Arial" w:cs="Arial"/>
        </w:rPr>
        <w:t>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0D6D03">
        <w:rPr>
          <w:rFonts w:ascii="Arial" w:hAnsi="Arial" w:cs="Arial"/>
          <w:b/>
        </w:rPr>
        <w:t xml:space="preserve">3. listopadu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0D6D03">
        <w:rPr>
          <w:rFonts w:ascii="Arial" w:hAnsi="Arial" w:cs="Arial"/>
          <w:b/>
        </w:rPr>
        <w:t>obecní policie, zbraní a dopravního inženýrství odboru bezpečnostní politiky a prevence kriminality</w:t>
      </w:r>
      <w:r w:rsidR="00A81F47">
        <w:rPr>
          <w:rFonts w:ascii="Arial" w:hAnsi="Arial" w:cs="Arial"/>
          <w:b/>
        </w:rPr>
        <w:t xml:space="preserve">, </w:t>
      </w:r>
      <w:r w:rsidR="004F6BA3">
        <w:rPr>
          <w:rFonts w:ascii="Arial" w:hAnsi="Arial" w:cs="Arial"/>
          <w:b/>
        </w:rPr>
        <w:t>ID </w:t>
      </w:r>
      <w:r w:rsidR="000D6D03">
        <w:rPr>
          <w:rFonts w:ascii="Arial" w:hAnsi="Arial" w:cs="Arial"/>
          <w:b/>
        </w:rPr>
        <w:t>17005128</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0D6D03">
        <w:rPr>
          <w:rFonts w:ascii="Arial" w:hAnsi="Arial" w:cs="Arial"/>
          <w:b/>
        </w:rPr>
        <w:t>129251</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0D6D03">
        <w:rPr>
          <w:rFonts w:ascii="Arial" w:hAnsi="Arial" w:cs="Arial"/>
          <w:b/>
        </w:rPr>
        <w:t>obecní policie, zbraní a dopravního inženýrství odboru bezpečnostní politiky a prevence kriminality</w:t>
      </w:r>
      <w:r w:rsidR="005E46D7">
        <w:rPr>
          <w:rFonts w:ascii="Arial" w:hAnsi="Arial" w:cs="Arial"/>
          <w:b/>
        </w:rPr>
        <w:t xml:space="preserve"> </w:t>
      </w:r>
      <w:r>
        <w:rPr>
          <w:rFonts w:ascii="Arial" w:hAnsi="Arial" w:cs="Arial"/>
          <w:b/>
        </w:rPr>
        <w:t>se 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104C98" w:rsidRDefault="00104C98"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1B5BD6" w:rsidRDefault="001B5BD6"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4C7C4D">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1B5BD6" w:rsidP="00727771">
      <w:pPr>
        <w:spacing w:after="0" w:line="240" w:lineRule="auto"/>
        <w:jc w:val="both"/>
        <w:rPr>
          <w:rFonts w:ascii="Arial" w:hAnsi="Arial" w:cs="Arial"/>
        </w:rPr>
      </w:pPr>
      <w:r>
        <w:rPr>
          <w:rFonts w:ascii="Arial" w:hAnsi="Arial" w:cs="Arial"/>
        </w:rPr>
        <w:t>Mgr. Jana Douděrová</w:t>
      </w:r>
    </w:p>
    <w:p w:rsidR="001B5BD6" w:rsidRDefault="001B5BD6" w:rsidP="00727771">
      <w:pPr>
        <w:spacing w:after="0" w:line="240" w:lineRule="auto"/>
        <w:jc w:val="both"/>
        <w:rPr>
          <w:rFonts w:ascii="Arial" w:hAnsi="Arial" w:cs="Arial"/>
        </w:rPr>
      </w:pPr>
      <w:r>
        <w:rPr>
          <w:rFonts w:ascii="Arial" w:hAnsi="Arial" w:cs="Arial"/>
        </w:rPr>
        <w:t>odbor personální</w:t>
      </w:r>
    </w:p>
    <w:p w:rsidR="001B5BD6" w:rsidRDefault="001B5BD6" w:rsidP="00727771">
      <w:pPr>
        <w:spacing w:after="0" w:line="240" w:lineRule="auto"/>
        <w:jc w:val="both"/>
        <w:rPr>
          <w:rFonts w:ascii="Arial" w:hAnsi="Arial" w:cs="Arial"/>
        </w:rPr>
      </w:pPr>
      <w:r>
        <w:rPr>
          <w:rFonts w:ascii="Arial" w:hAnsi="Arial" w:cs="Arial"/>
        </w:rPr>
        <w:t>tel.: +420 974 833 297</w:t>
      </w:r>
    </w:p>
    <w:p w:rsidR="001B5BD6" w:rsidRPr="00EB7D08" w:rsidRDefault="001B5BD6" w:rsidP="00727771">
      <w:pPr>
        <w:spacing w:after="0" w:line="240" w:lineRule="auto"/>
        <w:jc w:val="both"/>
        <w:rPr>
          <w:rFonts w:ascii="Arial" w:hAnsi="Arial" w:cs="Arial"/>
        </w:rPr>
      </w:pPr>
      <w:r>
        <w:rPr>
          <w:rFonts w:ascii="Arial" w:hAnsi="Arial" w:cs="Arial"/>
        </w:rPr>
        <w:t>e-mail: jana.douderova@mvcr.cz</w:t>
      </w: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03F" w:rsidRDefault="00F3703F" w:rsidP="004E6D6E">
      <w:pPr>
        <w:spacing w:after="0" w:line="240" w:lineRule="auto"/>
      </w:pPr>
      <w:r>
        <w:separator/>
      </w:r>
    </w:p>
  </w:endnote>
  <w:endnote w:type="continuationSeparator" w:id="0">
    <w:p w:rsidR="00F3703F" w:rsidRDefault="00F3703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03F" w:rsidRDefault="00F3703F" w:rsidP="004E6D6E">
      <w:pPr>
        <w:spacing w:after="0" w:line="240" w:lineRule="auto"/>
      </w:pPr>
      <w:r>
        <w:separator/>
      </w:r>
    </w:p>
  </w:footnote>
  <w:footnote w:type="continuationSeparator" w:id="0">
    <w:p w:rsidR="00F3703F" w:rsidRDefault="00F3703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521C"/>
    <w:rsid w:val="000D6D03"/>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874C4"/>
    <w:rsid w:val="00194F04"/>
    <w:rsid w:val="001A36BE"/>
    <w:rsid w:val="001A3AC9"/>
    <w:rsid w:val="001B5BD6"/>
    <w:rsid w:val="001B724A"/>
    <w:rsid w:val="001C2D7C"/>
    <w:rsid w:val="001C3894"/>
    <w:rsid w:val="001D7B69"/>
    <w:rsid w:val="001E0A28"/>
    <w:rsid w:val="001E2D9A"/>
    <w:rsid w:val="001F5D35"/>
    <w:rsid w:val="001F7961"/>
    <w:rsid w:val="002004FF"/>
    <w:rsid w:val="00206AEE"/>
    <w:rsid w:val="00207D01"/>
    <w:rsid w:val="00230399"/>
    <w:rsid w:val="00230DA3"/>
    <w:rsid w:val="00247FA8"/>
    <w:rsid w:val="00265DF8"/>
    <w:rsid w:val="00280C74"/>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170A"/>
    <w:rsid w:val="006848B3"/>
    <w:rsid w:val="0069196A"/>
    <w:rsid w:val="00695961"/>
    <w:rsid w:val="006B38AF"/>
    <w:rsid w:val="006B627C"/>
    <w:rsid w:val="006B7893"/>
    <w:rsid w:val="006C4492"/>
    <w:rsid w:val="006F290C"/>
    <w:rsid w:val="006F67FE"/>
    <w:rsid w:val="0071105F"/>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AF6CFE"/>
    <w:rsid w:val="00B00B27"/>
    <w:rsid w:val="00B21D93"/>
    <w:rsid w:val="00B445B7"/>
    <w:rsid w:val="00B660A7"/>
    <w:rsid w:val="00BC2B76"/>
    <w:rsid w:val="00BD1AAD"/>
    <w:rsid w:val="00BD4D89"/>
    <w:rsid w:val="00BF2900"/>
    <w:rsid w:val="00BF2B06"/>
    <w:rsid w:val="00BF558B"/>
    <w:rsid w:val="00C10D34"/>
    <w:rsid w:val="00C3247F"/>
    <w:rsid w:val="00C36297"/>
    <w:rsid w:val="00C52D0C"/>
    <w:rsid w:val="00C7250C"/>
    <w:rsid w:val="00C746C2"/>
    <w:rsid w:val="00CA1532"/>
    <w:rsid w:val="00CC014C"/>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7D08"/>
    <w:rsid w:val="00EC01DC"/>
    <w:rsid w:val="00EC2039"/>
    <w:rsid w:val="00F05909"/>
    <w:rsid w:val="00F122D0"/>
    <w:rsid w:val="00F22E72"/>
    <w:rsid w:val="00F2349D"/>
    <w:rsid w:val="00F36B6B"/>
    <w:rsid w:val="00F3703F"/>
    <w:rsid w:val="00F513AD"/>
    <w:rsid w:val="00F63128"/>
    <w:rsid w:val="00F6458A"/>
    <w:rsid w:val="00F67A0D"/>
    <w:rsid w:val="00F74F2E"/>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927CBA-D0E6-4137-ACA8-C7F27AD9B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Pages>
  <Words>797</Words>
  <Characters>4705</Characters>
  <Application>Microsoft Office Word</Application>
  <DocSecurity>0</DocSecurity>
  <Lines>39</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cp:revision>
  <cp:lastPrinted>2016-01-18T10:11:00Z</cp:lastPrinted>
  <dcterms:created xsi:type="dcterms:W3CDTF">2016-03-23T08:41:00Z</dcterms:created>
  <dcterms:modified xsi:type="dcterms:W3CDTF">2016-10-17T15:05:00Z</dcterms:modified>
</cp:coreProperties>
</file>