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E0B" w:rsidRPr="007E631D" w:rsidRDefault="00D46F98" w:rsidP="00AE1860">
      <w:pPr>
        <w:spacing w:after="120" w:line="240" w:lineRule="auto"/>
        <w:jc w:val="center"/>
        <w:rPr>
          <w:rFonts w:ascii="Arial" w:hAnsi="Arial" w:cs="Arial"/>
          <w:b/>
          <w:color w:val="FF0000"/>
        </w:rPr>
      </w:pPr>
      <w:bookmarkStart w:id="0" w:name="_GoBack"/>
      <w:bookmarkEnd w:id="0"/>
      <w:r w:rsidRPr="007E631D">
        <w:rPr>
          <w:rFonts w:ascii="Arial" w:hAnsi="Arial" w:cs="Arial"/>
          <w:b/>
          <w:color w:val="FF0000"/>
        </w:rPr>
        <w:t>VZOR</w:t>
      </w:r>
      <w:r w:rsidR="00033E0B" w:rsidRPr="007E631D">
        <w:rPr>
          <w:rStyle w:val="Znakapoznpodarou"/>
          <w:rFonts w:ascii="Arial" w:hAnsi="Arial" w:cs="Arial"/>
          <w:b/>
          <w:color w:val="FF0000"/>
        </w:rPr>
        <w:footnoteReference w:id="1"/>
      </w:r>
    </w:p>
    <w:p w:rsidR="0010411B" w:rsidRPr="007E631D" w:rsidRDefault="00D46F98" w:rsidP="00033E0B">
      <w:pPr>
        <w:spacing w:after="0" w:line="240" w:lineRule="auto"/>
        <w:jc w:val="center"/>
        <w:rPr>
          <w:rFonts w:ascii="Arial" w:hAnsi="Arial" w:cs="Arial"/>
          <w:b/>
          <w:color w:val="FF0000"/>
        </w:rPr>
      </w:pPr>
      <w:r w:rsidRPr="007E631D">
        <w:rPr>
          <w:rFonts w:ascii="Arial" w:hAnsi="Arial" w:cs="Arial"/>
          <w:b/>
          <w:color w:val="FF0000"/>
        </w:rPr>
        <w:t xml:space="preserve">Rozhodnutí o </w:t>
      </w:r>
      <w:r w:rsidR="00FE3295" w:rsidRPr="007E631D">
        <w:rPr>
          <w:rFonts w:ascii="Arial" w:hAnsi="Arial" w:cs="Arial"/>
          <w:b/>
          <w:color w:val="FF0000"/>
        </w:rPr>
        <w:t>odvolání ze služebního místa představeného</w:t>
      </w:r>
      <w:r w:rsidR="00033E0B" w:rsidRPr="007E631D">
        <w:rPr>
          <w:rFonts w:ascii="Arial" w:hAnsi="Arial" w:cs="Arial"/>
          <w:b/>
          <w:color w:val="FF0000"/>
        </w:rPr>
        <w:t xml:space="preserve"> </w:t>
      </w:r>
    </w:p>
    <w:p w:rsidR="00D46F98" w:rsidRPr="007E631D" w:rsidRDefault="00B54ECC" w:rsidP="00033E0B">
      <w:pPr>
        <w:spacing w:after="0" w:line="240" w:lineRule="auto"/>
        <w:jc w:val="center"/>
        <w:rPr>
          <w:rFonts w:ascii="Arial" w:hAnsi="Arial" w:cs="Arial"/>
          <w:b/>
          <w:color w:val="FF0000"/>
        </w:rPr>
      </w:pPr>
      <w:r w:rsidRPr="007E631D">
        <w:rPr>
          <w:rFonts w:ascii="Arial" w:hAnsi="Arial" w:cs="Arial"/>
          <w:b/>
          <w:color w:val="FF0000"/>
        </w:rPr>
        <w:t>podle § 60 odst. 1 písm. c</w:t>
      </w:r>
      <w:r w:rsidR="003E2869" w:rsidRPr="007E631D">
        <w:rPr>
          <w:rFonts w:ascii="Arial" w:hAnsi="Arial" w:cs="Arial"/>
          <w:b/>
          <w:color w:val="FF0000"/>
        </w:rPr>
        <w:t>) ZSS</w:t>
      </w:r>
    </w:p>
    <w:p w:rsidR="00D46F98" w:rsidRPr="007E631D" w:rsidRDefault="00D46F98" w:rsidP="00033E0B">
      <w:pPr>
        <w:spacing w:line="240" w:lineRule="auto"/>
        <w:contextualSpacing/>
        <w:rPr>
          <w:rFonts w:ascii="Arial" w:hAnsi="Arial" w:cs="Arial"/>
          <w:b/>
          <w:color w:val="FF0000"/>
        </w:rPr>
      </w:pPr>
    </w:p>
    <w:p w:rsidR="00D46F98" w:rsidRPr="007E631D" w:rsidRDefault="00D46F98" w:rsidP="00033E0B">
      <w:pPr>
        <w:spacing w:line="240" w:lineRule="auto"/>
        <w:contextualSpacing/>
        <w:jc w:val="center"/>
        <w:rPr>
          <w:rFonts w:ascii="Arial" w:hAnsi="Arial" w:cs="Arial"/>
          <w:b/>
          <w:color w:val="FF0000"/>
        </w:rPr>
      </w:pPr>
      <w:r w:rsidRPr="007E631D">
        <w:rPr>
          <w:rFonts w:ascii="Arial" w:hAnsi="Arial" w:cs="Arial"/>
          <w:b/>
          <w:color w:val="FF0000"/>
        </w:rPr>
        <w:t>Označení služebního orgánu</w:t>
      </w:r>
      <w:r w:rsidRPr="007E631D">
        <w:rPr>
          <w:rStyle w:val="Znakapoznpodarou"/>
          <w:rFonts w:ascii="Arial" w:hAnsi="Arial" w:cs="Arial"/>
          <w:b/>
          <w:color w:val="FF0000"/>
        </w:rPr>
        <w:footnoteReference w:id="2"/>
      </w:r>
    </w:p>
    <w:p w:rsidR="00D46F98" w:rsidRPr="007E631D" w:rsidRDefault="00D46F98" w:rsidP="00033E0B">
      <w:pPr>
        <w:pBdr>
          <w:bottom w:val="single" w:sz="4" w:space="1" w:color="auto"/>
        </w:pBdr>
        <w:spacing w:line="240" w:lineRule="auto"/>
        <w:contextualSpacing/>
        <w:jc w:val="center"/>
        <w:rPr>
          <w:rFonts w:ascii="Arial" w:hAnsi="Arial" w:cs="Arial"/>
          <w:b/>
          <w:color w:val="FF0000"/>
        </w:rPr>
      </w:pPr>
      <w:r w:rsidRPr="007E631D">
        <w:rPr>
          <w:rFonts w:ascii="Arial" w:hAnsi="Arial" w:cs="Arial"/>
          <w:b/>
          <w:color w:val="FF0000"/>
        </w:rPr>
        <w:t>adresa služebního úřadu</w:t>
      </w:r>
    </w:p>
    <w:p w:rsidR="00D46F98" w:rsidRPr="007E631D" w:rsidRDefault="00D46F98" w:rsidP="00033E0B">
      <w:pPr>
        <w:spacing w:line="240" w:lineRule="auto"/>
        <w:ind w:left="1416" w:hanging="1416"/>
        <w:contextualSpacing/>
        <w:jc w:val="both"/>
        <w:rPr>
          <w:rFonts w:ascii="Arial" w:hAnsi="Arial" w:cs="Arial"/>
        </w:rPr>
      </w:pPr>
    </w:p>
    <w:p w:rsidR="00D46F98" w:rsidRPr="007E631D" w:rsidRDefault="00D46F98" w:rsidP="00033E0B">
      <w:pPr>
        <w:tabs>
          <w:tab w:val="left" w:pos="5812"/>
        </w:tabs>
        <w:spacing w:after="0" w:line="240" w:lineRule="auto"/>
        <w:ind w:left="4962"/>
        <w:rPr>
          <w:rFonts w:ascii="Arial" w:eastAsia="Times New Roman" w:hAnsi="Arial" w:cs="Arial"/>
          <w:color w:val="FF0000"/>
        </w:rPr>
      </w:pPr>
      <w:r w:rsidRPr="007E631D">
        <w:rPr>
          <w:rFonts w:ascii="Arial" w:eastAsia="Times New Roman" w:hAnsi="Arial" w:cs="Arial"/>
        </w:rPr>
        <w:tab/>
      </w:r>
      <w:r w:rsidRPr="007E631D">
        <w:rPr>
          <w:rFonts w:ascii="Arial" w:eastAsia="Times New Roman" w:hAnsi="Arial" w:cs="Arial"/>
          <w:color w:val="FF0000"/>
        </w:rPr>
        <w:t xml:space="preserve">Místo </w:t>
      </w:r>
    </w:p>
    <w:p w:rsidR="00D46F98" w:rsidRPr="007E631D" w:rsidRDefault="00D46F98" w:rsidP="00033E0B">
      <w:pPr>
        <w:tabs>
          <w:tab w:val="left" w:pos="5812"/>
        </w:tabs>
        <w:spacing w:after="0" w:line="240" w:lineRule="auto"/>
        <w:ind w:left="4962"/>
        <w:rPr>
          <w:rFonts w:ascii="Arial" w:eastAsia="Times New Roman" w:hAnsi="Arial" w:cs="Arial"/>
        </w:rPr>
      </w:pPr>
      <w:r w:rsidRPr="007E631D">
        <w:rPr>
          <w:rFonts w:ascii="Arial" w:eastAsia="Times New Roman" w:hAnsi="Arial" w:cs="Arial"/>
          <w:color w:val="FF0000"/>
        </w:rPr>
        <w:tab/>
      </w:r>
      <w:r w:rsidRPr="007E631D">
        <w:rPr>
          <w:rFonts w:ascii="Arial" w:eastAsia="Times New Roman" w:hAnsi="Arial" w:cs="Arial"/>
        </w:rPr>
        <w:t xml:space="preserve">Datum: </w:t>
      </w:r>
      <w:r w:rsidRPr="007E631D">
        <w:rPr>
          <w:rFonts w:ascii="Arial" w:eastAsia="Times New Roman" w:hAnsi="Arial" w:cs="Arial"/>
          <w:color w:val="FF0000"/>
        </w:rPr>
        <w:t>X. měsíc</w:t>
      </w:r>
      <w:r w:rsidRPr="007E631D">
        <w:rPr>
          <w:rFonts w:ascii="Arial" w:eastAsia="Times New Roman" w:hAnsi="Arial" w:cs="Arial"/>
        </w:rPr>
        <w:t xml:space="preserve"> 20</w:t>
      </w:r>
      <w:r w:rsidRPr="007E631D">
        <w:rPr>
          <w:rFonts w:ascii="Arial" w:eastAsia="Times New Roman" w:hAnsi="Arial" w:cs="Arial"/>
          <w:color w:val="FF0000"/>
        </w:rPr>
        <w:t>XX</w:t>
      </w:r>
    </w:p>
    <w:p w:rsidR="00D46F98" w:rsidRPr="007E631D" w:rsidRDefault="00D46F98" w:rsidP="00033E0B">
      <w:pPr>
        <w:tabs>
          <w:tab w:val="left" w:pos="5812"/>
        </w:tabs>
        <w:spacing w:after="0" w:line="240" w:lineRule="auto"/>
        <w:ind w:left="4962"/>
        <w:rPr>
          <w:rFonts w:ascii="Arial" w:eastAsia="Times New Roman" w:hAnsi="Arial" w:cs="Arial"/>
          <w:color w:val="FF0000"/>
        </w:rPr>
      </w:pPr>
      <w:r w:rsidRPr="007E631D">
        <w:rPr>
          <w:rFonts w:ascii="Arial" w:eastAsia="Times New Roman" w:hAnsi="Arial" w:cs="Arial"/>
        </w:rPr>
        <w:tab/>
        <w:t xml:space="preserve">Č. j.: </w:t>
      </w:r>
      <w:r w:rsidRPr="007E631D">
        <w:rPr>
          <w:rFonts w:ascii="Arial" w:eastAsia="Times New Roman" w:hAnsi="Arial" w:cs="Arial"/>
          <w:color w:val="FF0000"/>
        </w:rPr>
        <w:t>XXXX</w:t>
      </w:r>
    </w:p>
    <w:p w:rsidR="00D46F98" w:rsidRPr="007E631D" w:rsidRDefault="00D46F98" w:rsidP="00033E0B">
      <w:pPr>
        <w:tabs>
          <w:tab w:val="left" w:pos="5812"/>
        </w:tabs>
        <w:spacing w:after="0" w:line="240" w:lineRule="auto"/>
        <w:ind w:left="4962"/>
        <w:rPr>
          <w:rFonts w:ascii="Arial" w:eastAsia="Times New Roman" w:hAnsi="Arial" w:cs="Arial"/>
        </w:rPr>
      </w:pPr>
      <w:r w:rsidRPr="007E631D">
        <w:rPr>
          <w:rFonts w:ascii="Arial" w:eastAsia="Times New Roman" w:hAnsi="Arial" w:cs="Arial"/>
        </w:rPr>
        <w:tab/>
        <w:t xml:space="preserve">Počet listů: </w:t>
      </w:r>
      <w:r w:rsidRPr="007E631D">
        <w:rPr>
          <w:rFonts w:ascii="Arial" w:eastAsia="Times New Roman" w:hAnsi="Arial" w:cs="Arial"/>
          <w:color w:val="FF0000"/>
        </w:rPr>
        <w:t>X</w:t>
      </w:r>
      <w:r w:rsidRPr="007E631D">
        <w:rPr>
          <w:rFonts w:ascii="Arial" w:eastAsia="Times New Roman" w:hAnsi="Arial" w:cs="Arial"/>
        </w:rPr>
        <w:tab/>
      </w:r>
      <w:r w:rsidRPr="007E631D">
        <w:rPr>
          <w:rFonts w:ascii="Arial" w:eastAsia="Times New Roman" w:hAnsi="Arial" w:cs="Arial"/>
        </w:rPr>
        <w:tab/>
      </w:r>
      <w:r w:rsidRPr="007E631D">
        <w:rPr>
          <w:rFonts w:ascii="Arial" w:eastAsia="Times New Roman" w:hAnsi="Arial" w:cs="Arial"/>
        </w:rPr>
        <w:tab/>
      </w: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lang w:eastAsia="cs-CZ"/>
        </w:rPr>
      </w:pPr>
      <w:r w:rsidRPr="007E631D">
        <w:rPr>
          <w:rFonts w:ascii="Arial" w:eastAsia="Times New Roman" w:hAnsi="Arial" w:cs="Arial"/>
          <w:u w:val="single"/>
          <w:lang w:eastAsia="cs-CZ"/>
        </w:rPr>
        <w:t>Účastník řízení</w:t>
      </w:r>
      <w:r w:rsidRPr="007E631D">
        <w:rPr>
          <w:rFonts w:ascii="Arial" w:eastAsia="Times New Roman" w:hAnsi="Arial" w:cs="Arial"/>
          <w:lang w:eastAsia="cs-CZ"/>
        </w:rPr>
        <w:t>:</w:t>
      </w: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7E631D">
        <w:rPr>
          <w:rFonts w:ascii="Arial" w:eastAsia="Times New Roman" w:hAnsi="Arial" w:cs="Arial"/>
          <w:color w:val="FF0000"/>
          <w:lang w:eastAsia="cs-CZ"/>
        </w:rPr>
        <w:t>Titl</w:t>
      </w:r>
      <w:proofErr w:type="spellEnd"/>
      <w:r w:rsidRPr="007E631D">
        <w:rPr>
          <w:rFonts w:ascii="Arial" w:eastAsia="Times New Roman" w:hAnsi="Arial" w:cs="Arial"/>
          <w:color w:val="FF0000"/>
          <w:lang w:eastAsia="cs-CZ"/>
        </w:rPr>
        <w:t>. Jméno Příjmení</w:t>
      </w: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E631D">
        <w:rPr>
          <w:rFonts w:ascii="Arial" w:eastAsia="Times New Roman" w:hAnsi="Arial" w:cs="Arial"/>
          <w:color w:val="FF0000"/>
          <w:lang w:eastAsia="cs-CZ"/>
        </w:rPr>
        <w:t>narozen: X. měsíc</w:t>
      </w:r>
      <w:r w:rsidR="008A0197" w:rsidRPr="007E631D">
        <w:rPr>
          <w:rFonts w:ascii="Arial" w:eastAsia="Times New Roman" w:hAnsi="Arial" w:cs="Arial"/>
          <w:color w:val="FF0000"/>
          <w:lang w:eastAsia="cs-CZ"/>
        </w:rPr>
        <w:t>e</w:t>
      </w:r>
      <w:r w:rsidRPr="007E631D">
        <w:rPr>
          <w:rFonts w:ascii="Arial" w:eastAsia="Times New Roman" w:hAnsi="Arial" w:cs="Arial"/>
          <w:color w:val="FF0000"/>
          <w:lang w:eastAsia="cs-CZ"/>
        </w:rPr>
        <w:t xml:space="preserve"> 19XX</w:t>
      </w: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lang w:eastAsia="cs-CZ"/>
        </w:rPr>
      </w:pP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lang w:eastAsia="cs-CZ"/>
        </w:rPr>
      </w:pPr>
      <w:r w:rsidRPr="007E631D">
        <w:rPr>
          <w:rFonts w:ascii="Arial" w:eastAsia="Times New Roman" w:hAnsi="Arial" w:cs="Arial"/>
          <w:lang w:eastAsia="cs-CZ"/>
        </w:rPr>
        <w:t xml:space="preserve">adresa </w:t>
      </w:r>
      <w:r w:rsidRPr="007E631D">
        <w:rPr>
          <w:rFonts w:ascii="Arial" w:eastAsia="Times New Roman" w:hAnsi="Arial" w:cs="Arial"/>
          <w:color w:val="FF0000"/>
          <w:lang w:eastAsia="cs-CZ"/>
        </w:rPr>
        <w:t>místa</w:t>
      </w:r>
      <w:r w:rsidRPr="007E631D">
        <w:rPr>
          <w:rFonts w:ascii="Arial" w:eastAsia="Times New Roman" w:hAnsi="Arial" w:cs="Arial"/>
          <w:lang w:eastAsia="cs-CZ"/>
        </w:rPr>
        <w:t xml:space="preserve"> </w:t>
      </w:r>
      <w:r w:rsidRPr="007E631D">
        <w:rPr>
          <w:rFonts w:ascii="Arial" w:eastAsia="Times New Roman" w:hAnsi="Arial" w:cs="Arial"/>
          <w:color w:val="FF0000"/>
          <w:lang w:eastAsia="cs-CZ"/>
        </w:rPr>
        <w:t>trvalého pobytu / pro doručování</w:t>
      </w:r>
      <w:r w:rsidRPr="007E631D">
        <w:rPr>
          <w:rFonts w:ascii="Arial" w:eastAsia="Times New Roman" w:hAnsi="Arial" w:cs="Arial"/>
          <w:lang w:eastAsia="cs-CZ"/>
        </w:rPr>
        <w:t>:</w:t>
      </w: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E631D">
        <w:rPr>
          <w:rFonts w:ascii="Arial" w:eastAsia="Times New Roman" w:hAnsi="Arial" w:cs="Arial"/>
          <w:color w:val="FF0000"/>
          <w:lang w:eastAsia="cs-CZ"/>
        </w:rPr>
        <w:t xml:space="preserve">ulice čp. </w:t>
      </w: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E631D">
        <w:rPr>
          <w:rFonts w:ascii="Arial" w:eastAsia="Times New Roman" w:hAnsi="Arial" w:cs="Arial"/>
          <w:color w:val="FF0000"/>
          <w:lang w:eastAsia="cs-CZ"/>
        </w:rPr>
        <w:t>PSČ Město</w:t>
      </w:r>
    </w:p>
    <w:p w:rsidR="00D46F98" w:rsidRPr="007E631D" w:rsidRDefault="00D46F98" w:rsidP="00033E0B">
      <w:pPr>
        <w:overflowPunct w:val="0"/>
        <w:autoSpaceDE w:val="0"/>
        <w:autoSpaceDN w:val="0"/>
        <w:adjustRightInd w:val="0"/>
        <w:spacing w:after="0" w:line="240" w:lineRule="auto"/>
        <w:jc w:val="both"/>
        <w:outlineLvl w:val="0"/>
        <w:rPr>
          <w:rFonts w:ascii="Arial" w:eastAsia="Times New Roman" w:hAnsi="Arial" w:cs="Arial"/>
          <w:lang w:eastAsia="cs-CZ"/>
        </w:rPr>
      </w:pPr>
    </w:p>
    <w:p w:rsidR="00D46F98" w:rsidRPr="007E631D" w:rsidRDefault="00D46F98" w:rsidP="00FF267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E631D">
        <w:rPr>
          <w:rFonts w:ascii="Arial" w:eastAsia="Times New Roman" w:hAnsi="Arial" w:cs="Arial"/>
          <w:color w:val="FF0000"/>
          <w:lang w:eastAsia="cs-CZ"/>
        </w:rPr>
        <w:t>ID datové schránky: XXXX</w:t>
      </w:r>
    </w:p>
    <w:p w:rsidR="003E2869" w:rsidRPr="007E631D" w:rsidRDefault="003E2869" w:rsidP="00033E0B">
      <w:pPr>
        <w:overflowPunct w:val="0"/>
        <w:autoSpaceDE w:val="0"/>
        <w:autoSpaceDN w:val="0"/>
        <w:adjustRightInd w:val="0"/>
        <w:spacing w:after="120" w:line="240" w:lineRule="auto"/>
        <w:jc w:val="both"/>
        <w:outlineLvl w:val="0"/>
        <w:rPr>
          <w:rFonts w:ascii="Arial" w:eastAsia="Times New Roman" w:hAnsi="Arial" w:cs="Arial"/>
          <w:lang w:eastAsia="cs-CZ"/>
        </w:rPr>
      </w:pPr>
    </w:p>
    <w:p w:rsidR="00D46F98" w:rsidRPr="007E631D" w:rsidRDefault="00D46F98" w:rsidP="00033E0B">
      <w:pPr>
        <w:spacing w:after="120" w:line="240" w:lineRule="auto"/>
        <w:jc w:val="center"/>
        <w:rPr>
          <w:rFonts w:ascii="Arial" w:eastAsia="Times New Roman" w:hAnsi="Arial" w:cs="Arial"/>
          <w:b/>
          <w:spacing w:val="56"/>
          <w:lang w:eastAsia="cs-CZ"/>
        </w:rPr>
      </w:pPr>
      <w:r w:rsidRPr="007E631D">
        <w:rPr>
          <w:rFonts w:ascii="Arial" w:eastAsia="Times New Roman" w:hAnsi="Arial" w:cs="Arial"/>
          <w:b/>
          <w:spacing w:val="56"/>
          <w:lang w:eastAsia="cs-CZ"/>
        </w:rPr>
        <w:t>ROZHODNUTÍ</w:t>
      </w:r>
    </w:p>
    <w:p w:rsidR="00EA7111" w:rsidRPr="007E631D" w:rsidRDefault="00D46F98" w:rsidP="00EA7111">
      <w:pPr>
        <w:tabs>
          <w:tab w:val="left" w:pos="993"/>
        </w:tabs>
        <w:overflowPunct w:val="0"/>
        <w:autoSpaceDE w:val="0"/>
        <w:autoSpaceDN w:val="0"/>
        <w:adjustRightInd w:val="0"/>
        <w:spacing w:after="0" w:line="240" w:lineRule="auto"/>
        <w:jc w:val="center"/>
        <w:rPr>
          <w:rFonts w:ascii="Arial" w:eastAsia="Times New Roman" w:hAnsi="Arial" w:cs="Arial"/>
          <w:b/>
          <w:spacing w:val="56"/>
          <w:lang w:eastAsia="cs-CZ"/>
        </w:rPr>
      </w:pPr>
      <w:r w:rsidRPr="007E631D">
        <w:rPr>
          <w:rFonts w:ascii="Arial" w:eastAsia="Times New Roman" w:hAnsi="Arial" w:cs="Arial"/>
          <w:b/>
          <w:spacing w:val="56"/>
          <w:lang w:eastAsia="cs-CZ"/>
        </w:rPr>
        <w:t xml:space="preserve">o </w:t>
      </w:r>
      <w:r w:rsidR="00EA7111" w:rsidRPr="007E631D">
        <w:rPr>
          <w:rFonts w:ascii="Arial" w:eastAsia="Times New Roman" w:hAnsi="Arial" w:cs="Arial"/>
          <w:b/>
          <w:spacing w:val="56"/>
          <w:lang w:eastAsia="cs-CZ"/>
        </w:rPr>
        <w:t xml:space="preserve">odvolání ze služebního místa představeného </w:t>
      </w:r>
    </w:p>
    <w:p w:rsidR="003E2869" w:rsidRPr="007E631D" w:rsidRDefault="003E2869" w:rsidP="00A81507">
      <w:pPr>
        <w:spacing w:after="0" w:line="240" w:lineRule="auto"/>
        <w:jc w:val="both"/>
        <w:rPr>
          <w:rFonts w:ascii="Arial" w:eastAsia="Times New Roman" w:hAnsi="Arial" w:cs="Arial"/>
          <w:b/>
          <w:spacing w:val="56"/>
          <w:lang w:eastAsia="cs-CZ"/>
        </w:rPr>
      </w:pPr>
    </w:p>
    <w:p w:rsidR="00D46F98" w:rsidRPr="007E631D" w:rsidRDefault="00D46F98" w:rsidP="00033E0B">
      <w:pPr>
        <w:spacing w:line="240" w:lineRule="auto"/>
        <w:jc w:val="both"/>
        <w:rPr>
          <w:rFonts w:ascii="Arial" w:eastAsia="Times New Roman" w:hAnsi="Arial" w:cs="Arial"/>
          <w:b/>
          <w:u w:val="single"/>
          <w:lang w:eastAsia="cs-CZ"/>
        </w:rPr>
      </w:pPr>
      <w:r w:rsidRPr="007E631D">
        <w:rPr>
          <w:rFonts w:ascii="Arial" w:eastAsia="Times New Roman" w:hAnsi="Arial" w:cs="Arial"/>
          <w:color w:val="FF0000"/>
          <w:lang w:eastAsia="cs-CZ"/>
        </w:rPr>
        <w:t>(Označení služebního orgánu)</w:t>
      </w:r>
      <w:r w:rsidR="008B4B7E" w:rsidRPr="007E631D">
        <w:rPr>
          <w:rFonts w:ascii="Arial" w:eastAsia="Times New Roman" w:hAnsi="Arial" w:cs="Arial"/>
          <w:lang w:eastAsia="cs-CZ"/>
        </w:rPr>
        <w:t>,</w:t>
      </w:r>
      <w:r w:rsidRPr="007E631D">
        <w:rPr>
          <w:rFonts w:ascii="Arial" w:eastAsia="Times New Roman" w:hAnsi="Arial" w:cs="Arial"/>
          <w:lang w:eastAsia="cs-CZ"/>
        </w:rPr>
        <w:t xml:space="preserve"> jako příslušný </w:t>
      </w:r>
      <w:r w:rsidRPr="007E631D">
        <w:rPr>
          <w:rFonts w:ascii="Arial" w:eastAsia="Times New Roman" w:hAnsi="Arial" w:cs="Arial"/>
        </w:rPr>
        <w:t xml:space="preserve">služební orgán podle § 162 odst. 2 ve spojení s § 10 odst. 1 písm. </w:t>
      </w:r>
      <w:r w:rsidRPr="007E631D">
        <w:rPr>
          <w:rFonts w:ascii="Arial" w:eastAsia="Times New Roman" w:hAnsi="Arial" w:cs="Arial"/>
          <w:color w:val="FF0000"/>
        </w:rPr>
        <w:t>x</w:t>
      </w:r>
      <w:r w:rsidRPr="007E631D">
        <w:rPr>
          <w:rFonts w:ascii="Arial" w:eastAsia="Times New Roman" w:hAnsi="Arial" w:cs="Arial"/>
        </w:rPr>
        <w:t>)</w:t>
      </w:r>
      <w:r w:rsidRPr="007E631D">
        <w:rPr>
          <w:rFonts w:ascii="Arial" w:eastAsia="Times New Roman" w:hAnsi="Arial" w:cs="Arial"/>
          <w:color w:val="FF0000"/>
        </w:rPr>
        <w:t xml:space="preserve"> </w:t>
      </w:r>
      <w:r w:rsidRPr="007E631D">
        <w:rPr>
          <w:rFonts w:ascii="Arial" w:eastAsia="Times New Roman" w:hAnsi="Arial" w:cs="Arial"/>
        </w:rPr>
        <w:t xml:space="preserve">zákona </w:t>
      </w:r>
      <w:r w:rsidRPr="007E631D">
        <w:rPr>
          <w:rFonts w:ascii="Arial" w:eastAsia="Times New Roman" w:hAnsi="Arial" w:cs="Arial"/>
          <w:lang w:eastAsia="cs-CZ"/>
        </w:rPr>
        <w:t xml:space="preserve">č. 234/2014 Sb., </w:t>
      </w:r>
      <w:r w:rsidRPr="007E631D">
        <w:rPr>
          <w:rFonts w:ascii="Arial" w:eastAsia="Times New Roman" w:hAnsi="Arial" w:cs="Arial"/>
        </w:rPr>
        <w:t>o státní službě</w:t>
      </w:r>
      <w:r w:rsidRPr="007E631D">
        <w:rPr>
          <w:rFonts w:ascii="Arial" w:eastAsia="Times New Roman" w:hAnsi="Arial" w:cs="Arial"/>
          <w:lang w:eastAsia="cs-CZ"/>
        </w:rPr>
        <w:t xml:space="preserve"> (dále jen „zákon o státní službě“)</w:t>
      </w:r>
      <w:r w:rsidR="008B4B7E" w:rsidRPr="007E631D">
        <w:rPr>
          <w:rFonts w:ascii="Arial" w:eastAsia="Times New Roman" w:hAnsi="Arial" w:cs="Arial"/>
          <w:lang w:eastAsia="cs-CZ"/>
        </w:rPr>
        <w:t>,</w:t>
      </w:r>
      <w:r w:rsidRPr="007E631D">
        <w:rPr>
          <w:rFonts w:ascii="Arial" w:eastAsia="Times New Roman" w:hAnsi="Arial" w:cs="Arial"/>
          <w:lang w:eastAsia="cs-CZ"/>
        </w:rPr>
        <w:t xml:space="preserve"> ve věci </w:t>
      </w:r>
      <w:r w:rsidR="00D85A38" w:rsidRPr="007E631D">
        <w:rPr>
          <w:rFonts w:ascii="Arial" w:hAnsi="Arial" w:cs="Arial"/>
        </w:rPr>
        <w:t>služby</w:t>
      </w:r>
      <w:r w:rsidR="00EA7111" w:rsidRPr="007E631D">
        <w:rPr>
          <w:rFonts w:ascii="Arial" w:hAnsi="Arial" w:cs="Arial"/>
        </w:rPr>
        <w:t xml:space="preserve"> </w:t>
      </w:r>
      <w:r w:rsidRPr="007E631D">
        <w:rPr>
          <w:rFonts w:ascii="Arial" w:eastAsia="Times New Roman" w:hAnsi="Arial" w:cs="Arial"/>
          <w:color w:val="FF0000"/>
          <w:lang w:eastAsia="cs-CZ"/>
        </w:rPr>
        <w:t>státní</w:t>
      </w:r>
      <w:r w:rsidR="005B370A" w:rsidRPr="007E631D">
        <w:rPr>
          <w:rFonts w:ascii="Arial" w:eastAsia="Times New Roman" w:hAnsi="Arial" w:cs="Arial"/>
          <w:color w:val="FF0000"/>
          <w:lang w:eastAsia="cs-CZ"/>
        </w:rPr>
        <w:t>ho</w:t>
      </w:r>
      <w:r w:rsidRPr="007E631D">
        <w:rPr>
          <w:rFonts w:ascii="Arial" w:eastAsia="Times New Roman" w:hAnsi="Arial" w:cs="Arial"/>
          <w:color w:val="FF0000"/>
          <w:lang w:eastAsia="cs-CZ"/>
        </w:rPr>
        <w:t xml:space="preserve"> zaměstnanc</w:t>
      </w:r>
      <w:r w:rsidR="0010411B" w:rsidRPr="007E631D">
        <w:rPr>
          <w:rFonts w:ascii="Arial" w:eastAsia="Times New Roman" w:hAnsi="Arial" w:cs="Arial"/>
          <w:color w:val="FF0000"/>
          <w:lang w:eastAsia="cs-CZ"/>
        </w:rPr>
        <w:t>e</w:t>
      </w:r>
      <w:r w:rsidRPr="007E631D">
        <w:rPr>
          <w:rFonts w:ascii="Arial" w:eastAsia="Times New Roman" w:hAnsi="Arial" w:cs="Arial"/>
          <w:color w:val="FF0000"/>
          <w:lang w:eastAsia="cs-CZ"/>
        </w:rPr>
        <w:t>/</w:t>
      </w:r>
      <w:r w:rsidR="005B370A" w:rsidRPr="007E631D">
        <w:rPr>
          <w:rFonts w:ascii="Arial" w:eastAsia="Times New Roman" w:hAnsi="Arial" w:cs="Arial"/>
          <w:color w:val="FF0000"/>
          <w:lang w:eastAsia="cs-CZ"/>
        </w:rPr>
        <w:t xml:space="preserve">státní </w:t>
      </w:r>
      <w:r w:rsidRPr="007E631D">
        <w:rPr>
          <w:rFonts w:ascii="Arial" w:eastAsia="Times New Roman" w:hAnsi="Arial" w:cs="Arial"/>
          <w:color w:val="FF0000"/>
          <w:lang w:eastAsia="cs-CZ"/>
        </w:rPr>
        <w:t>zaměstnankyně</w:t>
      </w:r>
      <w:r w:rsidR="0010411B" w:rsidRPr="007E631D">
        <w:rPr>
          <w:rFonts w:ascii="Arial" w:hAnsi="Arial" w:cs="Arial"/>
          <w:color w:val="FF0000"/>
        </w:rPr>
        <w:t xml:space="preserve"> pana/paní</w:t>
      </w:r>
      <w:r w:rsidRPr="007E631D">
        <w:rPr>
          <w:rFonts w:ascii="Arial" w:eastAsia="Times New Roman" w:hAnsi="Arial" w:cs="Arial"/>
          <w:color w:val="FF0000"/>
          <w:lang w:eastAsia="cs-CZ"/>
        </w:rPr>
        <w:t xml:space="preserve"> </w:t>
      </w:r>
      <w:proofErr w:type="spellStart"/>
      <w:r w:rsidRPr="007E631D">
        <w:rPr>
          <w:rFonts w:ascii="Arial" w:hAnsi="Arial" w:cs="Arial"/>
          <w:b/>
          <w:color w:val="FF0000"/>
        </w:rPr>
        <w:t>Titl</w:t>
      </w:r>
      <w:proofErr w:type="spellEnd"/>
      <w:r w:rsidRPr="007E631D">
        <w:rPr>
          <w:rFonts w:ascii="Arial" w:hAnsi="Arial" w:cs="Arial"/>
          <w:b/>
          <w:color w:val="FF0000"/>
        </w:rPr>
        <w:t xml:space="preserve">. </w:t>
      </w:r>
      <w:r w:rsidRPr="007E631D">
        <w:rPr>
          <w:rFonts w:ascii="Arial" w:eastAsia="Times New Roman" w:hAnsi="Arial" w:cs="Arial"/>
          <w:b/>
          <w:color w:val="FF0000"/>
          <w:lang w:eastAsia="cs-CZ"/>
        </w:rPr>
        <w:t>Jméno Příjmení</w:t>
      </w:r>
      <w:r w:rsidRPr="007E631D">
        <w:rPr>
          <w:rFonts w:ascii="Arial" w:eastAsia="Times New Roman" w:hAnsi="Arial" w:cs="Arial"/>
          <w:color w:val="FF0000"/>
          <w:lang w:eastAsia="cs-CZ"/>
        </w:rPr>
        <w:t xml:space="preserve">, </w:t>
      </w:r>
      <w:r w:rsidR="0010411B" w:rsidRPr="007E631D">
        <w:rPr>
          <w:rFonts w:ascii="Arial" w:eastAsia="Times New Roman" w:hAnsi="Arial" w:cs="Arial"/>
          <w:color w:val="FF0000"/>
        </w:rPr>
        <w:t>narozeného/narozené</w:t>
      </w:r>
      <w:r w:rsidRPr="007E631D">
        <w:rPr>
          <w:rFonts w:ascii="Arial" w:eastAsia="Times New Roman" w:hAnsi="Arial" w:cs="Arial"/>
          <w:color w:val="FF0000"/>
          <w:lang w:eastAsia="cs-CZ"/>
        </w:rPr>
        <w:t xml:space="preserve"> dne X. měsíc 19XX </w:t>
      </w:r>
      <w:r w:rsidRPr="007E631D">
        <w:rPr>
          <w:rFonts w:ascii="Arial" w:eastAsia="Times New Roman" w:hAnsi="Arial" w:cs="Arial"/>
        </w:rPr>
        <w:t>v </w:t>
      </w:r>
      <w:r w:rsidR="008A0197" w:rsidRPr="007E631D">
        <w:rPr>
          <w:rFonts w:ascii="Arial" w:eastAsia="Times New Roman" w:hAnsi="Arial" w:cs="Arial"/>
          <w:color w:val="FF0000"/>
        </w:rPr>
        <w:t>Měst</w:t>
      </w:r>
      <w:r w:rsidR="00033E0B" w:rsidRPr="007E631D">
        <w:rPr>
          <w:rFonts w:ascii="Arial" w:eastAsia="Times New Roman" w:hAnsi="Arial" w:cs="Arial"/>
          <w:color w:val="FF0000"/>
        </w:rPr>
        <w:t>o</w:t>
      </w:r>
      <w:r w:rsidRPr="007E631D">
        <w:rPr>
          <w:rFonts w:ascii="Arial" w:eastAsia="Times New Roman" w:hAnsi="Arial" w:cs="Arial"/>
          <w:lang w:eastAsia="cs-CZ"/>
        </w:rPr>
        <w:t xml:space="preserve">, trvale bytem </w:t>
      </w:r>
      <w:r w:rsidRPr="007E631D">
        <w:rPr>
          <w:rFonts w:ascii="Arial" w:eastAsia="Times New Roman" w:hAnsi="Arial" w:cs="Arial"/>
          <w:color w:val="FF0000"/>
          <w:lang w:eastAsia="cs-CZ"/>
        </w:rPr>
        <w:t>Ulice č.p., PSČ Město</w:t>
      </w:r>
      <w:r w:rsidRPr="007E631D">
        <w:rPr>
          <w:rFonts w:ascii="Arial" w:eastAsia="Times New Roman" w:hAnsi="Arial" w:cs="Arial"/>
          <w:lang w:eastAsia="cs-CZ"/>
        </w:rPr>
        <w:t xml:space="preserve"> (dále jen „státní</w:t>
      </w:r>
      <w:r w:rsidRPr="007E631D">
        <w:rPr>
          <w:rFonts w:ascii="Arial" w:eastAsia="Times New Roman" w:hAnsi="Arial" w:cs="Arial"/>
          <w:color w:val="FF0000"/>
          <w:lang w:eastAsia="cs-CZ"/>
        </w:rPr>
        <w:t xml:space="preserve"> zaměstnanec/zaměstnankyně</w:t>
      </w:r>
      <w:r w:rsidRPr="007E631D">
        <w:rPr>
          <w:rFonts w:ascii="Arial" w:eastAsia="Times New Roman" w:hAnsi="Arial" w:cs="Arial"/>
          <w:lang w:eastAsia="cs-CZ"/>
        </w:rPr>
        <w:t>“), rozhodl takto:</w:t>
      </w:r>
      <w:r w:rsidRPr="007E631D">
        <w:rPr>
          <w:rFonts w:ascii="Arial" w:hAnsi="Arial" w:cs="Arial"/>
        </w:rPr>
        <w:tab/>
      </w:r>
    </w:p>
    <w:p w:rsidR="00E97BF2" w:rsidRPr="007E631D" w:rsidRDefault="00B54ECC" w:rsidP="00A81507">
      <w:pPr>
        <w:spacing w:after="360" w:line="240" w:lineRule="auto"/>
        <w:jc w:val="both"/>
        <w:rPr>
          <w:rFonts w:ascii="Arial" w:hAnsi="Arial" w:cs="Arial"/>
          <w:b/>
          <w:spacing w:val="60"/>
        </w:rPr>
      </w:pPr>
      <w:r w:rsidRPr="007E631D">
        <w:rPr>
          <w:rFonts w:ascii="Arial" w:hAnsi="Arial" w:cs="Arial"/>
          <w:b/>
        </w:rPr>
        <w:t>podle § 60 odst. 1 písm. c</w:t>
      </w:r>
      <w:r w:rsidR="005B370A" w:rsidRPr="007E631D">
        <w:rPr>
          <w:rFonts w:ascii="Arial" w:hAnsi="Arial" w:cs="Arial"/>
          <w:b/>
        </w:rPr>
        <w:t>)</w:t>
      </w:r>
      <w:r w:rsidR="00E97BF2" w:rsidRPr="007E631D">
        <w:rPr>
          <w:rFonts w:ascii="Arial" w:hAnsi="Arial" w:cs="Arial"/>
          <w:b/>
        </w:rPr>
        <w:t xml:space="preserve"> zákona o státní službě se státní</w:t>
      </w:r>
      <w:r w:rsidR="00E97BF2" w:rsidRPr="007E631D">
        <w:rPr>
          <w:rFonts w:ascii="Arial" w:hAnsi="Arial" w:cs="Arial"/>
          <w:b/>
          <w:color w:val="FF0000"/>
        </w:rPr>
        <w:t xml:space="preserve"> zaměstnan</w:t>
      </w:r>
      <w:r w:rsidR="0010411B" w:rsidRPr="007E631D">
        <w:rPr>
          <w:rFonts w:ascii="Arial" w:hAnsi="Arial" w:cs="Arial"/>
          <w:b/>
          <w:color w:val="FF0000"/>
        </w:rPr>
        <w:t>e</w:t>
      </w:r>
      <w:r w:rsidR="00E97BF2" w:rsidRPr="007E631D">
        <w:rPr>
          <w:rFonts w:ascii="Arial" w:hAnsi="Arial" w:cs="Arial"/>
          <w:b/>
          <w:color w:val="FF0000"/>
        </w:rPr>
        <w:t>c/zaměstnankyně</w:t>
      </w:r>
      <w:r w:rsidR="00E97BF2" w:rsidRPr="007E631D">
        <w:rPr>
          <w:rFonts w:ascii="Arial" w:hAnsi="Arial" w:cs="Arial"/>
          <w:b/>
        </w:rPr>
        <w:t xml:space="preserve"> dnem </w:t>
      </w:r>
      <w:r w:rsidR="00E97BF2" w:rsidRPr="007E631D">
        <w:rPr>
          <w:rFonts w:ascii="Arial" w:hAnsi="Arial" w:cs="Arial"/>
          <w:b/>
          <w:color w:val="FF0000"/>
        </w:rPr>
        <w:t>X. měsíc</w:t>
      </w:r>
      <w:r w:rsidR="00E97BF2" w:rsidRPr="007E631D">
        <w:rPr>
          <w:rFonts w:ascii="Arial" w:hAnsi="Arial" w:cs="Arial"/>
          <w:b/>
        </w:rPr>
        <w:t xml:space="preserve"> 20</w:t>
      </w:r>
      <w:r w:rsidR="00E97BF2" w:rsidRPr="007E631D">
        <w:rPr>
          <w:rFonts w:ascii="Arial" w:hAnsi="Arial" w:cs="Arial"/>
          <w:b/>
          <w:color w:val="FF0000"/>
        </w:rPr>
        <w:t xml:space="preserve">XX </w:t>
      </w:r>
      <w:r w:rsidR="00E97BF2" w:rsidRPr="007E631D">
        <w:rPr>
          <w:rFonts w:ascii="Arial" w:hAnsi="Arial" w:cs="Arial"/>
          <w:b/>
          <w:spacing w:val="60"/>
        </w:rPr>
        <w:t xml:space="preserve">odvolává </w:t>
      </w:r>
      <w:r w:rsidR="00E97BF2" w:rsidRPr="007E631D">
        <w:rPr>
          <w:rFonts w:ascii="Arial" w:hAnsi="Arial" w:cs="Arial"/>
          <w:b/>
        </w:rPr>
        <w:t xml:space="preserve">ze služebního místa představeného - </w:t>
      </w:r>
      <w:r w:rsidR="00E97BF2" w:rsidRPr="007E631D">
        <w:rPr>
          <w:rFonts w:ascii="Arial" w:hAnsi="Arial" w:cs="Arial"/>
          <w:b/>
          <w:color w:val="FF0000"/>
        </w:rPr>
        <w:t>(označení služebního místa) na/v (označení služebního úřadu)</w:t>
      </w:r>
      <w:r w:rsidR="00E97BF2" w:rsidRPr="007E631D">
        <w:rPr>
          <w:rFonts w:ascii="Arial" w:hAnsi="Arial" w:cs="Arial"/>
          <w:b/>
        </w:rPr>
        <w:t>.</w:t>
      </w:r>
      <w:r w:rsidR="00E707F6" w:rsidRPr="007E631D">
        <w:rPr>
          <w:rStyle w:val="Znakapoznpodarou"/>
          <w:rFonts w:ascii="Arial" w:hAnsi="Arial" w:cs="Arial"/>
          <w:b/>
          <w:color w:val="FF0000"/>
        </w:rPr>
        <w:footnoteReference w:id="3"/>
      </w:r>
    </w:p>
    <w:p w:rsidR="00D46F98" w:rsidRPr="007E631D" w:rsidRDefault="00033E0B" w:rsidP="00033E0B">
      <w:pPr>
        <w:tabs>
          <w:tab w:val="left" w:pos="993"/>
        </w:tabs>
        <w:overflowPunct w:val="0"/>
        <w:autoSpaceDE w:val="0"/>
        <w:autoSpaceDN w:val="0"/>
        <w:adjustRightInd w:val="0"/>
        <w:spacing w:after="120" w:line="240" w:lineRule="auto"/>
        <w:jc w:val="center"/>
        <w:rPr>
          <w:rFonts w:ascii="Arial" w:eastAsia="Times New Roman" w:hAnsi="Arial" w:cs="Arial"/>
          <w:b/>
          <w:lang w:eastAsia="cs-CZ"/>
        </w:rPr>
      </w:pPr>
      <w:r w:rsidRPr="007E631D">
        <w:rPr>
          <w:rFonts w:ascii="Arial" w:eastAsia="Times New Roman" w:hAnsi="Arial" w:cs="Arial"/>
          <w:b/>
          <w:lang w:eastAsia="cs-CZ"/>
        </w:rPr>
        <w:t>O d ů v o d n ě n í:</w:t>
      </w:r>
    </w:p>
    <w:p w:rsidR="00786BB6" w:rsidRPr="007E631D" w:rsidRDefault="00786BB6" w:rsidP="00786BB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E631D">
        <w:rPr>
          <w:rFonts w:ascii="Arial" w:hAnsi="Arial" w:cs="Arial"/>
        </w:rPr>
        <w:t>Státní</w:t>
      </w:r>
      <w:r w:rsidRPr="007E631D">
        <w:rPr>
          <w:rFonts w:ascii="Arial" w:hAnsi="Arial" w:cs="Arial"/>
          <w:color w:val="FF0000"/>
        </w:rPr>
        <w:t xml:space="preserve"> zaměstnanec/zaměstnankyně</w:t>
      </w:r>
      <w:r w:rsidRPr="007E631D">
        <w:rPr>
          <w:rFonts w:ascii="Arial" w:hAnsi="Arial" w:cs="Arial"/>
        </w:rPr>
        <w:t xml:space="preserve"> je</w:t>
      </w:r>
      <w:r w:rsidRPr="007E631D">
        <w:rPr>
          <w:rFonts w:ascii="Arial" w:hAnsi="Arial" w:cs="Arial"/>
          <w:color w:val="FF0000"/>
        </w:rPr>
        <w:t xml:space="preserve"> </w:t>
      </w:r>
      <w:r w:rsidRPr="007E631D">
        <w:rPr>
          <w:rFonts w:ascii="Arial" w:hAnsi="Arial" w:cs="Arial"/>
        </w:rPr>
        <w:t xml:space="preserve">na základě rozhodnutí </w:t>
      </w:r>
      <w:r w:rsidRPr="007E631D">
        <w:rPr>
          <w:rFonts w:ascii="Arial" w:hAnsi="Arial" w:cs="Arial"/>
          <w:i/>
          <w:color w:val="FF0000"/>
        </w:rPr>
        <w:t>(označení služebního orgánu)</w:t>
      </w:r>
      <w:r w:rsidRPr="007E631D">
        <w:rPr>
          <w:rFonts w:ascii="Arial" w:hAnsi="Arial" w:cs="Arial"/>
          <w:color w:val="FF0000"/>
        </w:rPr>
        <w:t xml:space="preserve"> </w:t>
      </w:r>
      <w:r w:rsidRPr="007E631D">
        <w:rPr>
          <w:rFonts w:ascii="Arial" w:hAnsi="Arial" w:cs="Arial"/>
        </w:rPr>
        <w:t xml:space="preserve">č.j. </w:t>
      </w:r>
      <w:r w:rsidRPr="007E631D">
        <w:rPr>
          <w:rFonts w:ascii="Arial" w:hAnsi="Arial" w:cs="Arial"/>
          <w:color w:val="FF0000"/>
        </w:rPr>
        <w:t>XXXXX</w:t>
      </w:r>
      <w:r w:rsidRPr="007E631D">
        <w:rPr>
          <w:rFonts w:ascii="Arial" w:hAnsi="Arial" w:cs="Arial"/>
        </w:rPr>
        <w:t xml:space="preserve"> ze dne </w:t>
      </w:r>
      <w:r w:rsidRPr="007E631D">
        <w:rPr>
          <w:rFonts w:ascii="Arial" w:hAnsi="Arial" w:cs="Arial"/>
          <w:color w:val="FF0000"/>
        </w:rPr>
        <w:t>X. měsíc</w:t>
      </w:r>
      <w:r w:rsidRPr="007E631D">
        <w:rPr>
          <w:rFonts w:ascii="Arial" w:hAnsi="Arial" w:cs="Arial"/>
        </w:rPr>
        <w:t xml:space="preserve"> 20</w:t>
      </w:r>
      <w:r w:rsidRPr="007E631D">
        <w:rPr>
          <w:rFonts w:ascii="Arial" w:hAnsi="Arial" w:cs="Arial"/>
          <w:color w:val="FF0000"/>
        </w:rPr>
        <w:t xml:space="preserve">XX </w:t>
      </w:r>
      <w:r w:rsidRPr="007E631D">
        <w:rPr>
          <w:rFonts w:ascii="Arial" w:hAnsi="Arial" w:cs="Arial"/>
        </w:rPr>
        <w:t xml:space="preserve">ve služebním poměru na dobu </w:t>
      </w:r>
      <w:r w:rsidRPr="007E631D">
        <w:rPr>
          <w:rFonts w:ascii="Arial" w:hAnsi="Arial" w:cs="Arial"/>
          <w:color w:val="FF0000"/>
        </w:rPr>
        <w:t>neurčitou/určitou do dne X. měsíc 20XX</w:t>
      </w:r>
      <w:r w:rsidRPr="007E631D">
        <w:rPr>
          <w:rFonts w:ascii="Arial" w:hAnsi="Arial" w:cs="Arial"/>
        </w:rPr>
        <w:t xml:space="preserve">, přičemž </w:t>
      </w:r>
      <w:r w:rsidRPr="007E631D">
        <w:rPr>
          <w:rFonts w:ascii="Arial" w:hAnsi="Arial" w:cs="Arial"/>
          <w:color w:val="FF0000"/>
        </w:rPr>
        <w:t xml:space="preserve">byl/a jmenována/a </w:t>
      </w:r>
      <w:r w:rsidRPr="007E631D">
        <w:rPr>
          <w:rFonts w:ascii="Arial" w:hAnsi="Arial" w:cs="Arial"/>
        </w:rPr>
        <w:t xml:space="preserve">na služební místo představeného - </w:t>
      </w:r>
      <w:r w:rsidRPr="007E631D">
        <w:rPr>
          <w:rFonts w:ascii="Arial" w:hAnsi="Arial" w:cs="Arial"/>
          <w:color w:val="FF0000"/>
        </w:rPr>
        <w:t>(</w:t>
      </w:r>
      <w:r w:rsidRPr="007E631D">
        <w:rPr>
          <w:rFonts w:ascii="Arial" w:hAnsi="Arial" w:cs="Arial"/>
          <w:i/>
          <w:color w:val="FF0000"/>
        </w:rPr>
        <w:t xml:space="preserve">označení </w:t>
      </w:r>
      <w:r w:rsidRPr="007E631D">
        <w:rPr>
          <w:rFonts w:ascii="Arial" w:hAnsi="Arial" w:cs="Arial"/>
          <w:i/>
          <w:color w:val="FF0000"/>
        </w:rPr>
        <w:lastRenderedPageBreak/>
        <w:t xml:space="preserve">služebního místa) </w:t>
      </w:r>
      <w:r w:rsidRPr="007E631D">
        <w:rPr>
          <w:rFonts w:ascii="Arial" w:hAnsi="Arial" w:cs="Arial"/>
          <w:color w:val="FF0000"/>
        </w:rPr>
        <w:t>na/v</w:t>
      </w:r>
      <w:r w:rsidRPr="007E631D">
        <w:rPr>
          <w:rFonts w:ascii="Arial" w:hAnsi="Arial" w:cs="Arial"/>
          <w:i/>
          <w:color w:val="FF0000"/>
        </w:rPr>
        <w:t xml:space="preserve"> (označení služebního úřadu)</w:t>
      </w:r>
      <w:r w:rsidRPr="007E631D">
        <w:rPr>
          <w:rFonts w:ascii="Arial" w:hAnsi="Arial" w:cs="Arial"/>
        </w:rPr>
        <w:t xml:space="preserve">, s výkonem služby v oboru služby </w:t>
      </w:r>
      <w:r w:rsidRPr="007E631D">
        <w:rPr>
          <w:rFonts w:ascii="Arial" w:hAnsi="Arial" w:cs="Arial"/>
          <w:i/>
          <w:color w:val="FF0000"/>
        </w:rPr>
        <w:t>(označení oboru služby)</w:t>
      </w:r>
      <w:r w:rsidRPr="007E631D">
        <w:rPr>
          <w:rFonts w:ascii="Arial" w:hAnsi="Arial" w:cs="Arial"/>
        </w:rPr>
        <w:t>,</w:t>
      </w:r>
      <w:r w:rsidRPr="007E631D">
        <w:rPr>
          <w:rFonts w:ascii="Arial" w:hAnsi="Arial" w:cs="Arial"/>
          <w:b/>
        </w:rPr>
        <w:t xml:space="preserve"> </w:t>
      </w:r>
      <w:r w:rsidRPr="007E631D">
        <w:rPr>
          <w:rFonts w:ascii="Arial" w:hAnsi="Arial" w:cs="Arial"/>
        </w:rPr>
        <w:t xml:space="preserve">se služebním označením </w:t>
      </w:r>
      <w:r w:rsidRPr="007E631D">
        <w:rPr>
          <w:rFonts w:ascii="Arial" w:hAnsi="Arial" w:cs="Arial"/>
          <w:i/>
          <w:color w:val="FF0000"/>
        </w:rPr>
        <w:t>(např. referent/odborný referent/odborný rada)</w:t>
      </w:r>
      <w:r w:rsidRPr="007E631D">
        <w:rPr>
          <w:rFonts w:ascii="Arial" w:hAnsi="Arial" w:cs="Arial"/>
        </w:rPr>
        <w:t xml:space="preserve"> a </w:t>
      </w:r>
      <w:r w:rsidRPr="007E631D">
        <w:rPr>
          <w:rFonts w:ascii="Arial" w:hAnsi="Arial" w:cs="Arial"/>
          <w:color w:val="000000"/>
        </w:rPr>
        <w:t xml:space="preserve">služebním působištěm v </w:t>
      </w:r>
      <w:r w:rsidRPr="007E631D">
        <w:rPr>
          <w:rFonts w:ascii="Arial" w:hAnsi="Arial" w:cs="Arial"/>
          <w:i/>
          <w:color w:val="FF0000"/>
        </w:rPr>
        <w:t>(např. Praze)</w:t>
      </w:r>
      <w:r w:rsidRPr="007E631D">
        <w:rPr>
          <w:rFonts w:ascii="Arial" w:eastAsia="Times New Roman" w:hAnsi="Arial" w:cs="Arial"/>
          <w:lang w:eastAsia="cs-CZ"/>
        </w:rPr>
        <w:t>.</w:t>
      </w:r>
    </w:p>
    <w:p w:rsidR="00FB50B6" w:rsidRPr="007E631D" w:rsidRDefault="00FB50B6" w:rsidP="00FB50B6">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p>
    <w:p w:rsidR="00786BB6" w:rsidRPr="007E631D" w:rsidRDefault="00FB50B6" w:rsidP="00786BB6">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r w:rsidRPr="007E631D">
        <w:rPr>
          <w:rFonts w:ascii="Arial" w:eastAsia="Times New Roman" w:hAnsi="Arial" w:cs="Arial"/>
          <w:i/>
          <w:color w:val="FF0000"/>
          <w:lang w:eastAsia="cs-CZ"/>
        </w:rPr>
        <w:t xml:space="preserve">[Dále je třeba podrobně popsat skutkový stav, který zakládá důvod pro odvolání představeného ze zdravotních důvodů, tedy zejména je třeba na základě příslušných podkladů pro vydání rozhodnutí, které budou citovány, vylíčit skutkové okolnosti, z nichž pramení konkrétní důvod odvolání. Např. takto: Dne </w:t>
      </w:r>
      <w:r w:rsidRPr="007E631D">
        <w:rPr>
          <w:rFonts w:ascii="Arial" w:hAnsi="Arial" w:cs="Arial"/>
          <w:i/>
          <w:color w:val="FF0000"/>
        </w:rPr>
        <w:t>X. měsíc 20XX</w:t>
      </w:r>
      <w:r w:rsidRPr="007E631D">
        <w:rPr>
          <w:rFonts w:ascii="Arial" w:eastAsia="Times New Roman" w:hAnsi="Arial" w:cs="Arial"/>
          <w:i/>
          <w:color w:val="FF0000"/>
          <w:lang w:eastAsia="cs-CZ"/>
        </w:rPr>
        <w:t xml:space="preserve"> obdržel služební orgán (lékařský posudek </w:t>
      </w:r>
      <w:r w:rsidR="00673BCC" w:rsidRPr="007E631D">
        <w:rPr>
          <w:rFonts w:ascii="Arial" w:eastAsia="Times New Roman" w:hAnsi="Arial" w:cs="Arial"/>
          <w:i/>
          <w:color w:val="FF0000"/>
          <w:lang w:eastAsia="cs-CZ"/>
        </w:rPr>
        <w:t xml:space="preserve">ze dne X. měsíc 20XX </w:t>
      </w:r>
      <w:r w:rsidRPr="007E631D">
        <w:rPr>
          <w:rFonts w:ascii="Arial" w:eastAsia="Times New Roman" w:hAnsi="Arial" w:cs="Arial"/>
          <w:i/>
          <w:color w:val="FF0000"/>
          <w:lang w:eastAsia="cs-CZ"/>
        </w:rPr>
        <w:t>vydaný poskytovatelem pracovně-lékařských služeb</w:t>
      </w:r>
      <w:r w:rsidR="00673BCC" w:rsidRPr="007E631D">
        <w:rPr>
          <w:rFonts w:ascii="Arial" w:eastAsia="Times New Roman" w:hAnsi="Arial" w:cs="Arial"/>
          <w:i/>
          <w:color w:val="FF0000"/>
          <w:lang w:eastAsia="cs-CZ"/>
        </w:rPr>
        <w:t xml:space="preserve"> MUDr. JMÉNO PŘÍJMENÍ</w:t>
      </w:r>
      <w:r w:rsidRPr="007E631D">
        <w:rPr>
          <w:rFonts w:ascii="Arial" w:eastAsia="Times New Roman" w:hAnsi="Arial" w:cs="Arial"/>
          <w:i/>
          <w:color w:val="FF0000"/>
          <w:lang w:eastAsia="cs-CZ"/>
        </w:rPr>
        <w:t>,</w:t>
      </w:r>
      <w:r w:rsidR="008879FD" w:rsidRPr="007E631D">
        <w:rPr>
          <w:rFonts w:ascii="Arial" w:eastAsia="Times New Roman" w:hAnsi="Arial" w:cs="Arial"/>
          <w:i/>
          <w:color w:val="FF0000"/>
          <w:lang w:eastAsia="cs-CZ"/>
        </w:rPr>
        <w:t xml:space="preserve"> rozhodnutí orgánu státní zdravotní správy</w:t>
      </w:r>
      <w:r w:rsidR="00673BCC" w:rsidRPr="007E631D">
        <w:rPr>
          <w:rFonts w:ascii="Arial" w:eastAsia="Times New Roman" w:hAnsi="Arial" w:cs="Arial"/>
          <w:i/>
          <w:color w:val="FF0000"/>
          <w:lang w:eastAsia="cs-CZ"/>
        </w:rPr>
        <w:t xml:space="preserve"> – označení orgánu ze dne X. měsíc 20XX č.j. XXXXX</w:t>
      </w:r>
      <w:r w:rsidRPr="007E631D">
        <w:rPr>
          <w:rFonts w:ascii="Arial" w:eastAsia="Times New Roman" w:hAnsi="Arial" w:cs="Arial"/>
          <w:i/>
          <w:color w:val="FF0000"/>
          <w:lang w:eastAsia="cs-CZ"/>
        </w:rPr>
        <w:t>), ze kterého vyplývá, že státní zaměstnanec/zaměstnankyně (např.</w:t>
      </w:r>
      <w:r w:rsidR="0010411B" w:rsidRPr="007E631D">
        <w:rPr>
          <w:rFonts w:ascii="Arial" w:eastAsia="Times New Roman" w:hAnsi="Arial" w:cs="Arial"/>
          <w:i/>
          <w:color w:val="FF0000"/>
          <w:lang w:eastAsia="cs-CZ"/>
        </w:rPr>
        <w:t> </w:t>
      </w:r>
      <w:r w:rsidRPr="007E631D">
        <w:rPr>
          <w:rFonts w:ascii="Arial" w:eastAsia="Times New Roman" w:hAnsi="Arial" w:cs="Arial"/>
          <w:i/>
          <w:color w:val="FF0000"/>
          <w:lang w:eastAsia="cs-CZ"/>
        </w:rPr>
        <w:t xml:space="preserve">pozbyl/a </w:t>
      </w:r>
      <w:r w:rsidR="008879FD" w:rsidRPr="007E631D">
        <w:rPr>
          <w:rFonts w:ascii="Arial" w:eastAsia="Times New Roman" w:hAnsi="Arial" w:cs="Arial"/>
          <w:i/>
          <w:color w:val="FF0000"/>
          <w:lang w:eastAsia="cs-CZ"/>
        </w:rPr>
        <w:t xml:space="preserve">dlouhodobě nebo trvale zdravotní způsobilost </w:t>
      </w:r>
      <w:r w:rsidR="00F660C2" w:rsidRPr="007E631D">
        <w:rPr>
          <w:rFonts w:ascii="Arial" w:eastAsia="Times New Roman" w:hAnsi="Arial" w:cs="Arial"/>
          <w:i/>
          <w:color w:val="FF0000"/>
          <w:lang w:eastAsia="cs-CZ"/>
        </w:rPr>
        <w:t xml:space="preserve">podle </w:t>
      </w:r>
      <w:r w:rsidR="008879FD" w:rsidRPr="007E631D">
        <w:rPr>
          <w:rFonts w:ascii="Arial" w:eastAsia="Times New Roman" w:hAnsi="Arial" w:cs="Arial"/>
          <w:i/>
          <w:color w:val="FF0000"/>
          <w:lang w:eastAsia="cs-CZ"/>
        </w:rPr>
        <w:t xml:space="preserve">§ 25 odst. 1 písm. f) zákona o státní službě </w:t>
      </w:r>
      <w:r w:rsidR="0010411B" w:rsidRPr="007E631D">
        <w:rPr>
          <w:rFonts w:ascii="Arial" w:eastAsia="Times New Roman" w:hAnsi="Arial" w:cs="Arial"/>
          <w:i/>
          <w:color w:val="FF0000"/>
          <w:lang w:eastAsia="cs-CZ"/>
        </w:rPr>
        <w:t xml:space="preserve">k výkonu služby </w:t>
      </w:r>
      <w:r w:rsidR="008879FD" w:rsidRPr="007E631D">
        <w:rPr>
          <w:rFonts w:ascii="Arial" w:eastAsia="Times New Roman" w:hAnsi="Arial" w:cs="Arial"/>
          <w:i/>
          <w:color w:val="FF0000"/>
          <w:lang w:eastAsia="cs-CZ"/>
        </w:rPr>
        <w:t>na služebním místě představeného, na které je jmenován</w:t>
      </w:r>
      <w:r w:rsidR="00F660C2" w:rsidRPr="007E631D">
        <w:rPr>
          <w:rFonts w:ascii="Arial" w:eastAsia="Times New Roman" w:hAnsi="Arial" w:cs="Arial"/>
          <w:i/>
          <w:color w:val="FF0000"/>
          <w:lang w:eastAsia="cs-CZ"/>
        </w:rPr>
        <w:t>/a</w:t>
      </w:r>
      <w:r w:rsidR="008879FD" w:rsidRPr="007E631D">
        <w:rPr>
          <w:rFonts w:ascii="Arial" w:eastAsia="Times New Roman" w:hAnsi="Arial" w:cs="Arial"/>
          <w:i/>
          <w:color w:val="FF0000"/>
          <w:lang w:eastAsia="cs-CZ"/>
        </w:rPr>
        <w:t>).</w:t>
      </w:r>
      <w:r w:rsidR="009E674D" w:rsidRPr="007E631D">
        <w:rPr>
          <w:rFonts w:ascii="Arial" w:eastAsia="Times New Roman" w:hAnsi="Arial" w:cs="Arial"/>
          <w:i/>
          <w:color w:val="FF0000"/>
          <w:lang w:eastAsia="cs-CZ"/>
        </w:rPr>
        <w:t>]</w:t>
      </w:r>
      <w:r w:rsidRPr="007E631D">
        <w:rPr>
          <w:rFonts w:ascii="Arial" w:eastAsia="Times New Roman" w:hAnsi="Arial" w:cs="Arial"/>
          <w:i/>
          <w:color w:val="FF0000"/>
          <w:lang w:eastAsia="cs-CZ"/>
        </w:rPr>
        <w:t xml:space="preserve">  </w:t>
      </w:r>
    </w:p>
    <w:p w:rsidR="00F93B3B" w:rsidRPr="007E631D" w:rsidRDefault="00F93B3B" w:rsidP="00033E0B">
      <w:pPr>
        <w:spacing w:line="240" w:lineRule="auto"/>
        <w:contextualSpacing/>
        <w:jc w:val="both"/>
        <w:rPr>
          <w:rFonts w:ascii="Arial" w:hAnsi="Arial" w:cs="Arial"/>
        </w:rPr>
      </w:pPr>
    </w:p>
    <w:p w:rsidR="00786BB6" w:rsidRPr="007E631D" w:rsidRDefault="008879FD" w:rsidP="002A7EE7">
      <w:pPr>
        <w:spacing w:after="0" w:line="240" w:lineRule="auto"/>
        <w:contextualSpacing/>
        <w:jc w:val="both"/>
        <w:rPr>
          <w:rFonts w:ascii="Arial" w:hAnsi="Arial" w:cs="Arial"/>
        </w:rPr>
      </w:pPr>
      <w:r w:rsidRPr="007E631D">
        <w:rPr>
          <w:rFonts w:ascii="Arial" w:hAnsi="Arial" w:cs="Arial"/>
        </w:rPr>
        <w:t>Podle § 60 odst. 1 písm. c</w:t>
      </w:r>
      <w:r w:rsidR="00786BB6" w:rsidRPr="007E631D">
        <w:rPr>
          <w:rFonts w:ascii="Arial" w:hAnsi="Arial" w:cs="Arial"/>
        </w:rPr>
        <w:t>)</w:t>
      </w:r>
      <w:r w:rsidR="00E97BF2" w:rsidRPr="007E631D">
        <w:rPr>
          <w:rFonts w:ascii="Arial" w:hAnsi="Arial" w:cs="Arial"/>
        </w:rPr>
        <w:t xml:space="preserve"> zákona o státní službě </w:t>
      </w:r>
      <w:r w:rsidR="00786BB6" w:rsidRPr="007E631D">
        <w:rPr>
          <w:rFonts w:ascii="Arial" w:hAnsi="Arial" w:cs="Arial"/>
        </w:rPr>
        <w:t xml:space="preserve">ten, kdo představeného na dané služební místo jmenoval, jej z tohoto služebního místa odvolá, pokud </w:t>
      </w:r>
      <w:r w:rsidRPr="007E631D">
        <w:rPr>
          <w:rFonts w:ascii="Arial" w:hAnsi="Arial" w:cs="Arial"/>
        </w:rPr>
        <w:t>přestal splňovat předpoklad zdravotní způs</w:t>
      </w:r>
      <w:r w:rsidR="00DF5DF3" w:rsidRPr="007E631D">
        <w:rPr>
          <w:rFonts w:ascii="Arial" w:hAnsi="Arial" w:cs="Arial"/>
        </w:rPr>
        <w:t>obilosti.</w:t>
      </w:r>
      <w:r w:rsidR="002A7EE7" w:rsidRPr="007E631D">
        <w:rPr>
          <w:rFonts w:ascii="Arial" w:hAnsi="Arial" w:cs="Arial"/>
        </w:rPr>
        <w:t xml:space="preserve"> Důvod pro odvolání ze služebního místa představeného nastává dle výše citovaného ustanovení tehdy, když představený pozbude s ohledem na svůj zdravotní stav dlouhodobě nebo trvale zdravotní způsobilost vykonávat služební povinnosti na daném služebním místě představeného, na které je jmenován. Podkladem pro odvolání ze služebního místa představeného ze zdravotních důvodů je lékařský posudek vydaný poskytovatelem pracovně-lékařských služeb nebo rozhodnutí orgánu státní zdravotní správy. Dlouhodobé pozbytí zdravotní způsobilosti je třeba vykládat na základě § 61 odst. 3 zákona o státní službě, tj. spočívá ve zdravotním stavu, který omezuje tělesné, smyslové nebo duševní schopnosti státního zaměstnance významné pro jeho schopnost vykonávat službu, pokud tento zdravotní stav trvá déle než 1 rok nebo podle poznatků lékařské vědy lze předpokládat, že bude trvat déle než 1 rok.</w:t>
      </w:r>
      <w:r w:rsidR="00786BB6" w:rsidRPr="007E631D">
        <w:rPr>
          <w:rFonts w:ascii="Arial" w:hAnsi="Arial" w:cs="Arial"/>
        </w:rPr>
        <w:t xml:space="preserve"> </w:t>
      </w:r>
    </w:p>
    <w:p w:rsidR="00786BB6" w:rsidRPr="007E631D" w:rsidRDefault="00786BB6" w:rsidP="00F93B3B">
      <w:pPr>
        <w:spacing w:line="240" w:lineRule="auto"/>
        <w:contextualSpacing/>
        <w:jc w:val="both"/>
        <w:rPr>
          <w:rFonts w:ascii="Arial" w:hAnsi="Arial" w:cs="Arial"/>
        </w:rPr>
      </w:pPr>
    </w:p>
    <w:p w:rsidR="004E7246" w:rsidRPr="007E631D" w:rsidRDefault="00CA5743" w:rsidP="00F93B3B">
      <w:pPr>
        <w:spacing w:line="240" w:lineRule="auto"/>
        <w:contextualSpacing/>
        <w:jc w:val="both"/>
        <w:rPr>
          <w:rFonts w:ascii="Arial" w:hAnsi="Arial" w:cs="Arial"/>
        </w:rPr>
      </w:pPr>
      <w:r w:rsidRPr="007E631D">
        <w:rPr>
          <w:rFonts w:ascii="Arial" w:eastAsia="Times New Roman" w:hAnsi="Arial" w:cs="Arial"/>
        </w:rPr>
        <w:t>Vzhledem k</w:t>
      </w:r>
      <w:r w:rsidR="009702E5" w:rsidRPr="007E631D">
        <w:rPr>
          <w:rFonts w:ascii="Arial" w:eastAsia="Times New Roman" w:hAnsi="Arial" w:cs="Arial"/>
        </w:rPr>
        <w:t> </w:t>
      </w:r>
      <w:r w:rsidR="009E674D" w:rsidRPr="007E631D">
        <w:rPr>
          <w:rFonts w:ascii="Arial" w:eastAsia="Times New Roman" w:hAnsi="Arial" w:cs="Arial"/>
          <w:lang w:eastAsia="cs-CZ"/>
        </w:rPr>
        <w:t xml:space="preserve">tomu, že na straně </w:t>
      </w:r>
      <w:r w:rsidR="009E674D" w:rsidRPr="007E631D">
        <w:rPr>
          <w:rFonts w:ascii="Arial" w:eastAsia="Times New Roman" w:hAnsi="Arial" w:cs="Arial"/>
          <w:color w:val="FF0000"/>
        </w:rPr>
        <w:t>státního zaměstnance/státní zaměstnankyně</w:t>
      </w:r>
      <w:r w:rsidR="009E674D" w:rsidRPr="007E631D">
        <w:rPr>
          <w:rFonts w:ascii="Arial" w:eastAsia="Times New Roman" w:hAnsi="Arial" w:cs="Arial"/>
          <w:lang w:eastAsia="cs-CZ"/>
        </w:rPr>
        <w:t xml:space="preserve"> nastaly výše uvedené okolnosti, resp. zdravotní důvody, které mají za následek pozbytí </w:t>
      </w:r>
      <w:r w:rsidR="009E674D" w:rsidRPr="007E631D">
        <w:rPr>
          <w:rFonts w:ascii="Arial" w:hAnsi="Arial" w:cs="Arial"/>
        </w:rPr>
        <w:t>předpokladu zdravotní způsobilosti</w:t>
      </w:r>
      <w:r w:rsidR="009E674D" w:rsidRPr="007E631D">
        <w:rPr>
          <w:rFonts w:ascii="Arial" w:eastAsia="Times New Roman" w:hAnsi="Arial" w:cs="Arial"/>
          <w:lang w:eastAsia="cs-CZ"/>
        </w:rPr>
        <w:t xml:space="preserve"> podle § 25 odst. 1 písm. f) zákona o státní službě, rozhodl </w:t>
      </w:r>
      <w:r w:rsidR="00F93B3B" w:rsidRPr="007E631D">
        <w:rPr>
          <w:rFonts w:ascii="Arial" w:eastAsia="Times New Roman" w:hAnsi="Arial" w:cs="Arial"/>
        </w:rPr>
        <w:t xml:space="preserve">služební orgán </w:t>
      </w:r>
      <w:r w:rsidR="009E674D" w:rsidRPr="007E631D">
        <w:rPr>
          <w:rFonts w:ascii="Arial" w:eastAsia="Times New Roman" w:hAnsi="Arial" w:cs="Arial"/>
        </w:rPr>
        <w:t xml:space="preserve">podle </w:t>
      </w:r>
      <w:r w:rsidR="009E674D" w:rsidRPr="007E631D">
        <w:rPr>
          <w:rFonts w:ascii="Arial" w:hAnsi="Arial" w:cs="Arial"/>
        </w:rPr>
        <w:t>§ 60 odst. 1 písm. c) zákona o státní službě</w:t>
      </w:r>
      <w:r w:rsidR="009E674D" w:rsidRPr="007E631D">
        <w:rPr>
          <w:rFonts w:ascii="Arial" w:eastAsia="Times New Roman" w:hAnsi="Arial" w:cs="Arial"/>
        </w:rPr>
        <w:t xml:space="preserve"> </w:t>
      </w:r>
      <w:r w:rsidR="009702E5" w:rsidRPr="007E631D">
        <w:rPr>
          <w:rFonts w:ascii="Arial" w:eastAsia="Times New Roman" w:hAnsi="Arial" w:cs="Arial"/>
        </w:rPr>
        <w:t>o</w:t>
      </w:r>
      <w:r w:rsidR="009702E5" w:rsidRPr="007E631D">
        <w:rPr>
          <w:rFonts w:ascii="Arial" w:hAnsi="Arial" w:cs="Arial"/>
        </w:rPr>
        <w:t xml:space="preserve"> odvolání </w:t>
      </w:r>
      <w:r w:rsidR="00F93B3B" w:rsidRPr="007E631D">
        <w:rPr>
          <w:rFonts w:ascii="Arial" w:hAnsi="Arial" w:cs="Arial"/>
          <w:color w:val="FF0000"/>
        </w:rPr>
        <w:t xml:space="preserve">státního </w:t>
      </w:r>
      <w:r w:rsidR="009702E5" w:rsidRPr="007E631D">
        <w:rPr>
          <w:rFonts w:ascii="Arial" w:hAnsi="Arial" w:cs="Arial"/>
          <w:color w:val="FF0000"/>
        </w:rPr>
        <w:t>zaměstnance/státní zaměstnankyně</w:t>
      </w:r>
      <w:r w:rsidR="00F93B3B" w:rsidRPr="007E631D">
        <w:rPr>
          <w:rFonts w:ascii="Arial" w:hAnsi="Arial" w:cs="Arial"/>
        </w:rPr>
        <w:t xml:space="preserve"> </w:t>
      </w:r>
      <w:r w:rsidR="00C14059" w:rsidRPr="007E631D">
        <w:rPr>
          <w:rFonts w:ascii="Arial" w:hAnsi="Arial" w:cs="Arial"/>
        </w:rPr>
        <w:t>ze služebního místa představeného</w:t>
      </w:r>
      <w:r w:rsidR="00F93B3B" w:rsidRPr="007E631D">
        <w:rPr>
          <w:rFonts w:ascii="Arial" w:hAnsi="Arial" w:cs="Arial"/>
        </w:rPr>
        <w:t xml:space="preserve">. </w:t>
      </w:r>
    </w:p>
    <w:p w:rsidR="00D46F98" w:rsidRPr="007E631D" w:rsidRDefault="004E7246" w:rsidP="00A81507">
      <w:pPr>
        <w:spacing w:after="0" w:line="240" w:lineRule="auto"/>
        <w:contextualSpacing/>
        <w:jc w:val="both"/>
        <w:rPr>
          <w:rFonts w:ascii="Arial" w:hAnsi="Arial" w:cs="Arial"/>
          <w:b/>
        </w:rPr>
      </w:pPr>
      <w:r w:rsidRPr="007E631D">
        <w:rPr>
          <w:rFonts w:ascii="Arial" w:hAnsi="Arial" w:cs="Arial"/>
        </w:rPr>
        <w:t xml:space="preserve">   </w:t>
      </w:r>
      <w:r w:rsidR="00F93B3B" w:rsidRPr="007E631D">
        <w:rPr>
          <w:rFonts w:ascii="Arial" w:hAnsi="Arial" w:cs="Arial"/>
        </w:rPr>
        <w:t xml:space="preserve">  </w:t>
      </w:r>
    </w:p>
    <w:p w:rsidR="0030054B" w:rsidRPr="007E631D" w:rsidRDefault="00F93B3B" w:rsidP="00F93B3B">
      <w:pPr>
        <w:overflowPunct w:val="0"/>
        <w:adjustRightInd w:val="0"/>
        <w:spacing w:after="120" w:line="240" w:lineRule="auto"/>
        <w:jc w:val="center"/>
        <w:rPr>
          <w:rFonts w:ascii="Arial" w:eastAsia="Times New Roman" w:hAnsi="Arial" w:cs="Arial"/>
          <w:b/>
          <w:spacing w:val="40"/>
          <w:lang w:eastAsia="cs-CZ"/>
        </w:rPr>
      </w:pPr>
      <w:r w:rsidRPr="007E631D">
        <w:rPr>
          <w:rFonts w:ascii="Arial" w:eastAsia="Times New Roman" w:hAnsi="Arial" w:cs="Arial"/>
          <w:b/>
          <w:spacing w:val="40"/>
          <w:lang w:eastAsia="cs-CZ"/>
        </w:rPr>
        <w:t>Poučení:</w:t>
      </w:r>
    </w:p>
    <w:p w:rsidR="00D46F98" w:rsidRPr="007E631D" w:rsidRDefault="000100D3" w:rsidP="00F93B3B">
      <w:pPr>
        <w:spacing w:line="240" w:lineRule="auto"/>
        <w:contextualSpacing/>
        <w:jc w:val="both"/>
        <w:rPr>
          <w:rFonts w:ascii="Arial" w:hAnsi="Arial" w:cs="Arial"/>
        </w:rPr>
      </w:pPr>
      <w:r w:rsidRPr="007E631D">
        <w:rPr>
          <w:rFonts w:ascii="Arial" w:hAnsi="Arial" w:cs="Arial"/>
        </w:rPr>
        <w:t xml:space="preserve">Proti tomuto rozhodnutí lze </w:t>
      </w:r>
      <w:r w:rsidRPr="007E631D">
        <w:rPr>
          <w:rFonts w:ascii="Arial" w:eastAsia="Times New Roman" w:hAnsi="Arial" w:cs="Arial"/>
          <w:lang w:eastAsia="cs-CZ"/>
        </w:rPr>
        <w:t xml:space="preserve">podle § 81 a násl. </w:t>
      </w:r>
      <w:r w:rsidR="00FF2677" w:rsidRPr="007E631D">
        <w:rPr>
          <w:rFonts w:ascii="Arial" w:eastAsia="Times New Roman" w:hAnsi="Arial" w:cs="Arial"/>
          <w:lang w:eastAsia="cs-CZ"/>
        </w:rPr>
        <w:t xml:space="preserve">zákona č. 500/2004 Sb., správní řád, ve znění pozdějších předpisů, </w:t>
      </w:r>
      <w:r w:rsidRPr="007E631D">
        <w:rPr>
          <w:rFonts w:ascii="Arial" w:hAnsi="Arial" w:cs="Arial"/>
        </w:rPr>
        <w:t xml:space="preserve">podat odvolání u </w:t>
      </w:r>
      <w:r w:rsidRPr="007E631D">
        <w:rPr>
          <w:rFonts w:ascii="Arial" w:hAnsi="Arial" w:cs="Arial"/>
          <w:i/>
          <w:color w:val="FF0000"/>
        </w:rPr>
        <w:t>(označení služebního orgánu, který napadené rozhodnutí vydal)</w:t>
      </w:r>
      <w:r w:rsidRPr="007E631D">
        <w:rPr>
          <w:rFonts w:ascii="Arial" w:hAnsi="Arial" w:cs="Arial"/>
        </w:rPr>
        <w:t xml:space="preserve">, a to do 15 dnů ode dne jeho oznámení. Odvolacím orgánem je </w:t>
      </w:r>
      <w:r w:rsidRPr="007E631D">
        <w:rPr>
          <w:rFonts w:ascii="Arial" w:eastAsia="Times New Roman" w:hAnsi="Arial" w:cs="Arial"/>
          <w:i/>
          <w:color w:val="FF0000"/>
          <w:lang w:eastAsia="cs-CZ"/>
        </w:rPr>
        <w:t>(označení nadřízeného služebního orgánu)</w:t>
      </w:r>
      <w:r w:rsidRPr="007E631D">
        <w:rPr>
          <w:rFonts w:ascii="Arial" w:hAnsi="Arial" w:cs="Arial"/>
        </w:rPr>
        <w:t xml:space="preserve"> jako nadřízený služební orgán podle § 162 odst. 4 </w:t>
      </w:r>
      <w:r w:rsidRPr="007E631D">
        <w:rPr>
          <w:rFonts w:ascii="Arial" w:eastAsia="Times New Roman" w:hAnsi="Arial" w:cs="Arial"/>
          <w:lang w:eastAsia="cs-CZ"/>
        </w:rPr>
        <w:t xml:space="preserve">písm. </w:t>
      </w:r>
      <w:r w:rsidRPr="007E631D">
        <w:rPr>
          <w:rFonts w:ascii="Arial" w:eastAsia="Times New Roman" w:hAnsi="Arial" w:cs="Arial"/>
          <w:color w:val="FF0000"/>
          <w:lang w:eastAsia="cs-CZ"/>
        </w:rPr>
        <w:t>x</w:t>
      </w:r>
      <w:r w:rsidRPr="007E631D">
        <w:rPr>
          <w:rFonts w:ascii="Arial" w:eastAsia="Times New Roman" w:hAnsi="Arial" w:cs="Arial"/>
          <w:lang w:eastAsia="cs-CZ"/>
        </w:rPr>
        <w:t>)</w:t>
      </w:r>
      <w:r w:rsidRPr="007E631D">
        <w:rPr>
          <w:rFonts w:ascii="Arial" w:eastAsia="Times New Roman" w:hAnsi="Arial" w:cs="Arial"/>
          <w:color w:val="FF0000"/>
          <w:lang w:eastAsia="cs-CZ"/>
        </w:rPr>
        <w:t xml:space="preserve"> </w:t>
      </w:r>
      <w:r w:rsidRPr="007E631D">
        <w:rPr>
          <w:rFonts w:ascii="Arial" w:hAnsi="Arial" w:cs="Arial"/>
        </w:rPr>
        <w:t>zákona o státní službě. Odvolání proti tomuto rozhodnutí nemá v souladu s § 168 odst. 2 zákona o státní službě odkladný účinek.</w:t>
      </w:r>
    </w:p>
    <w:p w:rsidR="00D46F98" w:rsidRPr="007E631D" w:rsidRDefault="00D46F98" w:rsidP="00033E0B">
      <w:pPr>
        <w:spacing w:line="240" w:lineRule="auto"/>
        <w:contextualSpacing/>
        <w:jc w:val="both"/>
        <w:rPr>
          <w:rFonts w:ascii="Arial" w:hAnsi="Arial" w:cs="Arial"/>
        </w:rPr>
      </w:pPr>
    </w:p>
    <w:p w:rsidR="00D46F98" w:rsidRPr="007E631D" w:rsidRDefault="00D46F98" w:rsidP="00033E0B">
      <w:pPr>
        <w:spacing w:line="240" w:lineRule="auto"/>
        <w:contextualSpacing/>
        <w:jc w:val="both"/>
        <w:rPr>
          <w:rFonts w:ascii="Arial" w:hAnsi="Arial" w:cs="Arial"/>
        </w:rPr>
      </w:pPr>
    </w:p>
    <w:p w:rsidR="009E674D" w:rsidRPr="007E631D" w:rsidRDefault="009E674D" w:rsidP="00033E0B">
      <w:pPr>
        <w:spacing w:line="240" w:lineRule="auto"/>
        <w:contextualSpacing/>
        <w:jc w:val="both"/>
        <w:rPr>
          <w:rFonts w:ascii="Arial" w:hAnsi="Arial" w:cs="Arial"/>
        </w:rPr>
      </w:pPr>
    </w:p>
    <w:p w:rsidR="009E674D" w:rsidRPr="007E631D" w:rsidRDefault="009E674D" w:rsidP="00033E0B">
      <w:pPr>
        <w:spacing w:line="240" w:lineRule="auto"/>
        <w:contextualSpacing/>
        <w:jc w:val="both"/>
        <w:rPr>
          <w:rFonts w:ascii="Arial" w:hAnsi="Arial" w:cs="Arial"/>
        </w:rPr>
      </w:pPr>
    </w:p>
    <w:p w:rsidR="000100D3" w:rsidRPr="007E631D" w:rsidRDefault="000100D3" w:rsidP="00033E0B">
      <w:pPr>
        <w:spacing w:line="240" w:lineRule="auto"/>
        <w:ind w:left="4956" w:firstLine="708"/>
        <w:contextualSpacing/>
        <w:jc w:val="both"/>
        <w:rPr>
          <w:rFonts w:ascii="Arial" w:hAnsi="Arial" w:cs="Arial"/>
          <w:color w:val="FF0000"/>
        </w:rPr>
      </w:pPr>
      <w:r w:rsidRPr="007E631D">
        <w:rPr>
          <w:rFonts w:ascii="Arial" w:hAnsi="Arial" w:cs="Arial"/>
          <w:color w:val="FF0000"/>
        </w:rPr>
        <w:t>Jméno, příjmení, funkce a podpis</w:t>
      </w:r>
    </w:p>
    <w:p w:rsidR="000100D3" w:rsidRPr="007E631D" w:rsidRDefault="000100D3" w:rsidP="00033E0B">
      <w:pPr>
        <w:spacing w:line="240" w:lineRule="auto"/>
        <w:ind w:left="4956" w:firstLine="708"/>
        <w:contextualSpacing/>
        <w:jc w:val="both"/>
        <w:rPr>
          <w:rFonts w:ascii="Arial" w:hAnsi="Arial" w:cs="Arial"/>
          <w:color w:val="FF0000"/>
        </w:rPr>
      </w:pPr>
      <w:r w:rsidRPr="007E631D">
        <w:rPr>
          <w:rFonts w:ascii="Arial" w:hAnsi="Arial" w:cs="Arial"/>
          <w:color w:val="FF0000"/>
        </w:rPr>
        <w:t xml:space="preserve">        oprávněné úřední osoby</w:t>
      </w:r>
    </w:p>
    <w:p w:rsidR="000100D3" w:rsidRPr="007E631D" w:rsidRDefault="000100D3" w:rsidP="00033E0B">
      <w:pPr>
        <w:spacing w:line="240" w:lineRule="auto"/>
        <w:contextualSpacing/>
        <w:jc w:val="both"/>
        <w:rPr>
          <w:rFonts w:ascii="Arial" w:hAnsi="Arial" w:cs="Arial"/>
          <w:color w:val="FF0000"/>
        </w:rPr>
      </w:pPr>
      <w:r w:rsidRPr="007E631D">
        <w:rPr>
          <w:rFonts w:ascii="Arial" w:hAnsi="Arial" w:cs="Arial"/>
          <w:color w:val="FF0000"/>
        </w:rPr>
        <w:tab/>
      </w:r>
      <w:r w:rsidRPr="007E631D">
        <w:rPr>
          <w:rFonts w:ascii="Arial" w:hAnsi="Arial" w:cs="Arial"/>
          <w:color w:val="FF0000"/>
        </w:rPr>
        <w:tab/>
      </w:r>
      <w:r w:rsidRPr="007E631D">
        <w:rPr>
          <w:rFonts w:ascii="Arial" w:hAnsi="Arial" w:cs="Arial"/>
          <w:color w:val="FF0000"/>
        </w:rPr>
        <w:tab/>
      </w:r>
      <w:r w:rsidRPr="007E631D">
        <w:rPr>
          <w:rFonts w:ascii="Arial" w:hAnsi="Arial" w:cs="Arial"/>
          <w:color w:val="FF0000"/>
        </w:rPr>
        <w:tab/>
      </w:r>
      <w:r w:rsidRPr="007E631D">
        <w:rPr>
          <w:rFonts w:ascii="Arial" w:hAnsi="Arial" w:cs="Arial"/>
          <w:color w:val="FF0000"/>
        </w:rPr>
        <w:tab/>
      </w:r>
      <w:r w:rsidRPr="007E631D">
        <w:rPr>
          <w:rFonts w:ascii="Arial" w:hAnsi="Arial" w:cs="Arial"/>
          <w:color w:val="FF0000"/>
        </w:rPr>
        <w:tab/>
      </w:r>
      <w:r w:rsidRPr="007E631D">
        <w:rPr>
          <w:rFonts w:ascii="Arial" w:hAnsi="Arial" w:cs="Arial"/>
          <w:color w:val="FF0000"/>
        </w:rPr>
        <w:tab/>
      </w:r>
      <w:r w:rsidRPr="007E631D">
        <w:rPr>
          <w:rFonts w:ascii="Arial" w:hAnsi="Arial" w:cs="Arial"/>
          <w:color w:val="FF0000"/>
        </w:rPr>
        <w:tab/>
        <w:t xml:space="preserve">           (služebního orgánu)</w:t>
      </w:r>
      <w:r w:rsidRPr="007E631D">
        <w:rPr>
          <w:rStyle w:val="Znakapoznpodarou"/>
          <w:rFonts w:ascii="Arial" w:hAnsi="Arial" w:cs="Arial"/>
          <w:color w:val="FF0000"/>
        </w:rPr>
        <w:footnoteReference w:id="4"/>
      </w:r>
    </w:p>
    <w:p w:rsidR="000100D3" w:rsidRPr="007E631D" w:rsidRDefault="000100D3" w:rsidP="00033E0B">
      <w:pPr>
        <w:spacing w:line="240" w:lineRule="auto"/>
        <w:contextualSpacing/>
        <w:jc w:val="both"/>
        <w:rPr>
          <w:rFonts w:ascii="Arial" w:hAnsi="Arial" w:cs="Arial"/>
        </w:rPr>
      </w:pPr>
    </w:p>
    <w:p w:rsidR="00D46F98" w:rsidRPr="007E631D" w:rsidRDefault="000100D3" w:rsidP="00FF2677">
      <w:pPr>
        <w:spacing w:line="240" w:lineRule="auto"/>
        <w:contextualSpacing/>
        <w:jc w:val="center"/>
        <w:rPr>
          <w:rFonts w:ascii="Arial" w:eastAsia="Times New Roman" w:hAnsi="Arial" w:cs="Arial"/>
          <w:b/>
          <w:spacing w:val="56"/>
          <w:lang w:eastAsia="cs-CZ"/>
        </w:rPr>
      </w:pPr>
      <w:r w:rsidRPr="007E631D">
        <w:rPr>
          <w:rFonts w:ascii="Arial" w:hAnsi="Arial" w:cs="Arial"/>
          <w:color w:val="FF0000"/>
        </w:rPr>
        <w:t>Otisk úředního razítka</w:t>
      </w:r>
    </w:p>
    <w:sectPr w:rsidR="00D46F98" w:rsidRPr="007E631D">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B87" w:rsidRDefault="00302B87" w:rsidP="00D46F98">
      <w:pPr>
        <w:spacing w:after="0" w:line="240" w:lineRule="auto"/>
      </w:pPr>
      <w:r>
        <w:separator/>
      </w:r>
    </w:p>
  </w:endnote>
  <w:endnote w:type="continuationSeparator" w:id="0">
    <w:p w:rsidR="00302B87" w:rsidRDefault="00302B87" w:rsidP="00D46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9986375"/>
      <w:docPartObj>
        <w:docPartGallery w:val="Page Numbers (Bottom of Page)"/>
        <w:docPartUnique/>
      </w:docPartObj>
    </w:sdtPr>
    <w:sdtEndPr/>
    <w:sdtContent>
      <w:p w:rsidR="009E674D" w:rsidRDefault="009E674D">
        <w:pPr>
          <w:pStyle w:val="Zpat"/>
          <w:jc w:val="center"/>
        </w:pPr>
        <w:r>
          <w:fldChar w:fldCharType="begin"/>
        </w:r>
        <w:r>
          <w:instrText>PAGE   \* MERGEFORMAT</w:instrText>
        </w:r>
        <w:r>
          <w:fldChar w:fldCharType="separate"/>
        </w:r>
        <w:r w:rsidR="00AE1860">
          <w:rPr>
            <w:noProof/>
          </w:rPr>
          <w:t>2</w:t>
        </w:r>
        <w:r>
          <w:fldChar w:fldCharType="end"/>
        </w:r>
      </w:p>
    </w:sdtContent>
  </w:sdt>
  <w:p w:rsidR="009E674D" w:rsidRDefault="009E674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B87" w:rsidRDefault="00302B87" w:rsidP="00D46F98">
      <w:pPr>
        <w:spacing w:after="0" w:line="240" w:lineRule="auto"/>
      </w:pPr>
      <w:r>
        <w:separator/>
      </w:r>
    </w:p>
  </w:footnote>
  <w:footnote w:type="continuationSeparator" w:id="0">
    <w:p w:rsidR="00302B87" w:rsidRDefault="00302B87" w:rsidP="00D46F98">
      <w:pPr>
        <w:spacing w:after="0" w:line="240" w:lineRule="auto"/>
      </w:pPr>
      <w:r>
        <w:continuationSeparator/>
      </w:r>
    </w:p>
  </w:footnote>
  <w:footnote w:id="1">
    <w:p w:rsidR="00033E0B" w:rsidRPr="006722EF" w:rsidRDefault="00033E0B" w:rsidP="00033E0B">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D46F98" w:rsidRPr="00E707F6" w:rsidRDefault="00D46F98" w:rsidP="00AE1860">
      <w:pPr>
        <w:pStyle w:val="Textpoznpodarou"/>
        <w:spacing w:after="120"/>
        <w:jc w:val="both"/>
        <w:rPr>
          <w:color w:val="FF0000"/>
        </w:rPr>
      </w:pPr>
      <w:r w:rsidRPr="00E707F6">
        <w:rPr>
          <w:rStyle w:val="Znakapoznpodarou"/>
          <w:color w:val="FF0000"/>
        </w:rPr>
        <w:footnoteRef/>
      </w:r>
      <w:r w:rsidRPr="00E707F6">
        <w:rPr>
          <w:color w:val="FF0000"/>
        </w:rPr>
        <w:t xml:space="preserve"> </w:t>
      </w:r>
      <w:r w:rsidRPr="00E707F6">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„Vedoucí služebního úřadu, ředitel Hygienické stanice hlavního města Prahy“.</w:t>
      </w:r>
      <w:r w:rsidR="0010411B" w:rsidRPr="00E707F6">
        <w:rPr>
          <w:rFonts w:ascii="Arial" w:hAnsi="Arial" w:cs="Arial"/>
          <w:color w:val="FF0000"/>
          <w:sz w:val="18"/>
          <w:szCs w:val="18"/>
        </w:rPr>
        <w:t xml:space="preserve"> Pokud o jmenování státního zaměstnance na služební místo rozhodl v souladu se zákonem o státní službě jiný než služební orgán, je třeba rozhodnutí této skutečnosti přizpůsobit.</w:t>
      </w:r>
    </w:p>
  </w:footnote>
  <w:footnote w:id="3">
    <w:p w:rsidR="00E707F6" w:rsidRPr="00E707F6" w:rsidRDefault="00E707F6" w:rsidP="00E707F6">
      <w:pPr>
        <w:pStyle w:val="Textpoznpodarou"/>
        <w:spacing w:after="120"/>
        <w:jc w:val="both"/>
        <w:rPr>
          <w:color w:val="FF0000"/>
        </w:rPr>
      </w:pPr>
      <w:r w:rsidRPr="00E707F6">
        <w:rPr>
          <w:rStyle w:val="Znakapoznpodarou"/>
          <w:color w:val="FF0000"/>
        </w:rPr>
        <w:footnoteRef/>
      </w:r>
      <w:r w:rsidRPr="00E707F6">
        <w:rPr>
          <w:color w:val="FF0000"/>
        </w:rPr>
        <w:t xml:space="preserve"> </w:t>
      </w:r>
      <w:r w:rsidRPr="00E707F6">
        <w:rPr>
          <w:rFonts w:ascii="Arial" w:hAnsi="Arial" w:cs="Arial"/>
          <w:color w:val="FF0000"/>
          <w:sz w:val="18"/>
          <w:szCs w:val="18"/>
        </w:rPr>
        <w:t>Současně s odvoláním ze služebního místa představeného je třeba v zásadě rozhodnout o převedení na jiné služební místo nebo o zařazení mimo výkon služby z organizačních důvodů. Rozhodnutí o převedení na jiné služební místo nebo o zařazení mimo výkon služby z organizačních důvodů může být součástí tohoto rozhodnutí nebo může být samostatné – za tímto účelem je možné využít jiné vzory, které jsou přílohou Metodického pokynu náměstka ministra vnitra pro státní službu, kterým se stanoví podrobnosti ke změnám služebního poměru.</w:t>
      </w:r>
    </w:p>
  </w:footnote>
  <w:footnote w:id="4">
    <w:p w:rsidR="000100D3" w:rsidRPr="00CA27AC" w:rsidRDefault="000100D3" w:rsidP="000100D3">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B0A" w:rsidRDefault="00546B0A" w:rsidP="00546B0A">
    <w:pPr>
      <w:spacing w:after="0" w:line="240" w:lineRule="auto"/>
      <w:jc w:val="right"/>
      <w:rPr>
        <w:rFonts w:ascii="Arial" w:hAnsi="Arial" w:cs="Arial"/>
      </w:rPr>
    </w:pPr>
    <w:r>
      <w:rPr>
        <w:rFonts w:ascii="Arial" w:hAnsi="Arial" w:cs="Arial"/>
      </w:rPr>
      <w:t>Příloha č. 7 - vzor č. 3</w:t>
    </w:r>
  </w:p>
  <w:p w:rsidR="00546B0A" w:rsidRDefault="00546B0A" w:rsidP="00546B0A">
    <w:pPr>
      <w:pStyle w:val="Zhlav"/>
    </w:pPr>
    <w:r>
      <w:rPr>
        <w:rFonts w:ascii="Arial" w:hAnsi="Arial" w:cs="Arial"/>
      </w:rPr>
      <w:tab/>
    </w:r>
    <w:r>
      <w:rPr>
        <w:rFonts w:ascii="Arial" w:hAnsi="Arial" w:cs="Arial"/>
      </w:rPr>
      <w:tab/>
      <w:t xml:space="preserve">k Metodickému pokynu č. </w:t>
    </w:r>
    <w:r w:rsidR="00F978A8">
      <w:rPr>
        <w:rFonts w:ascii="Arial" w:hAnsi="Arial" w:cs="Arial"/>
      </w:rPr>
      <w:t>1</w:t>
    </w:r>
    <w:r>
      <w:rPr>
        <w:rFonts w:ascii="Arial" w:hAnsi="Arial" w:cs="Arial"/>
      </w:rPr>
      <w:t>/201</w:t>
    </w:r>
    <w:r w:rsidR="00F978A8">
      <w:rPr>
        <w:rFonts w:ascii="Arial" w:hAnsi="Arial" w:cs="Arial"/>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CE13A7"/>
    <w:multiLevelType w:val="hybridMultilevel"/>
    <w:tmpl w:val="04C444CA"/>
    <w:lvl w:ilvl="0" w:tplc="3F6219C6">
      <w:start w:val="1"/>
      <w:numFmt w:val="upperRoman"/>
      <w:lvlText w:val="%1."/>
      <w:lvlJc w:val="left"/>
      <w:pPr>
        <w:ind w:left="1080" w:hanging="72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C997D08"/>
    <w:multiLevelType w:val="hybridMultilevel"/>
    <w:tmpl w:val="6CBE1066"/>
    <w:lvl w:ilvl="0" w:tplc="669AAD54">
      <w:start w:val="1"/>
      <w:numFmt w:val="upperRoman"/>
      <w:lvlText w:val="%1."/>
      <w:lvlJc w:val="left"/>
      <w:pPr>
        <w:ind w:left="720" w:hanging="72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F98"/>
    <w:rsid w:val="000100D3"/>
    <w:rsid w:val="00033E0B"/>
    <w:rsid w:val="00074F10"/>
    <w:rsid w:val="000B0979"/>
    <w:rsid w:val="000D5D27"/>
    <w:rsid w:val="0010411B"/>
    <w:rsid w:val="00175914"/>
    <w:rsid w:val="001E0AE5"/>
    <w:rsid w:val="002061C2"/>
    <w:rsid w:val="00236842"/>
    <w:rsid w:val="00270909"/>
    <w:rsid w:val="002A7EE7"/>
    <w:rsid w:val="0030054B"/>
    <w:rsid w:val="00302B87"/>
    <w:rsid w:val="0036340D"/>
    <w:rsid w:val="00396743"/>
    <w:rsid w:val="003C2941"/>
    <w:rsid w:val="003E2869"/>
    <w:rsid w:val="004E7246"/>
    <w:rsid w:val="00546B0A"/>
    <w:rsid w:val="0054779A"/>
    <w:rsid w:val="00570E7F"/>
    <w:rsid w:val="005B370A"/>
    <w:rsid w:val="00600B1F"/>
    <w:rsid w:val="00634714"/>
    <w:rsid w:val="00673BCC"/>
    <w:rsid w:val="007276CB"/>
    <w:rsid w:val="007400ED"/>
    <w:rsid w:val="007731EB"/>
    <w:rsid w:val="00774D3B"/>
    <w:rsid w:val="00786BB6"/>
    <w:rsid w:val="007E631D"/>
    <w:rsid w:val="008879FD"/>
    <w:rsid w:val="008A0197"/>
    <w:rsid w:val="008B4B7E"/>
    <w:rsid w:val="009702E5"/>
    <w:rsid w:val="009C378A"/>
    <w:rsid w:val="009E674D"/>
    <w:rsid w:val="00A06500"/>
    <w:rsid w:val="00A81507"/>
    <w:rsid w:val="00A87481"/>
    <w:rsid w:val="00AE1860"/>
    <w:rsid w:val="00B20948"/>
    <w:rsid w:val="00B24B77"/>
    <w:rsid w:val="00B54ECC"/>
    <w:rsid w:val="00BF565D"/>
    <w:rsid w:val="00C14059"/>
    <w:rsid w:val="00C60192"/>
    <w:rsid w:val="00C73789"/>
    <w:rsid w:val="00CA5743"/>
    <w:rsid w:val="00CC68D3"/>
    <w:rsid w:val="00D46F98"/>
    <w:rsid w:val="00D625B5"/>
    <w:rsid w:val="00D85A38"/>
    <w:rsid w:val="00DF5DF3"/>
    <w:rsid w:val="00E52ADC"/>
    <w:rsid w:val="00E707F6"/>
    <w:rsid w:val="00E97BF2"/>
    <w:rsid w:val="00EA7111"/>
    <w:rsid w:val="00F31517"/>
    <w:rsid w:val="00F54603"/>
    <w:rsid w:val="00F660C2"/>
    <w:rsid w:val="00F93B3B"/>
    <w:rsid w:val="00F978A8"/>
    <w:rsid w:val="00FB50B6"/>
    <w:rsid w:val="00FC4B75"/>
    <w:rsid w:val="00FE3295"/>
    <w:rsid w:val="00FF2677"/>
    <w:rsid w:val="00FF513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46F9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D46F98"/>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46F98"/>
    <w:rPr>
      <w:sz w:val="20"/>
      <w:szCs w:val="20"/>
    </w:rPr>
  </w:style>
  <w:style w:type="character" w:styleId="Znakapoznpodarou">
    <w:name w:val="footnote reference"/>
    <w:basedOn w:val="Standardnpsmoodstavce"/>
    <w:uiPriority w:val="99"/>
    <w:semiHidden/>
    <w:unhideWhenUsed/>
    <w:rsid w:val="00D46F98"/>
    <w:rPr>
      <w:vertAlign w:val="superscript"/>
    </w:rPr>
  </w:style>
  <w:style w:type="character" w:styleId="Odkaznakoment">
    <w:name w:val="annotation reference"/>
    <w:basedOn w:val="Standardnpsmoodstavce"/>
    <w:uiPriority w:val="99"/>
    <w:semiHidden/>
    <w:unhideWhenUsed/>
    <w:rsid w:val="00D46F98"/>
    <w:rPr>
      <w:sz w:val="16"/>
      <w:szCs w:val="16"/>
    </w:rPr>
  </w:style>
  <w:style w:type="paragraph" w:styleId="Textkomente">
    <w:name w:val="annotation text"/>
    <w:basedOn w:val="Normln"/>
    <w:link w:val="TextkomenteChar"/>
    <w:uiPriority w:val="99"/>
    <w:semiHidden/>
    <w:unhideWhenUsed/>
    <w:rsid w:val="00D46F98"/>
    <w:pPr>
      <w:spacing w:line="240" w:lineRule="auto"/>
    </w:pPr>
    <w:rPr>
      <w:sz w:val="20"/>
      <w:szCs w:val="20"/>
    </w:rPr>
  </w:style>
  <w:style w:type="character" w:customStyle="1" w:styleId="TextkomenteChar">
    <w:name w:val="Text komentáře Char"/>
    <w:basedOn w:val="Standardnpsmoodstavce"/>
    <w:link w:val="Textkomente"/>
    <w:uiPriority w:val="99"/>
    <w:semiHidden/>
    <w:rsid w:val="00D46F98"/>
    <w:rPr>
      <w:sz w:val="20"/>
      <w:szCs w:val="20"/>
    </w:rPr>
  </w:style>
  <w:style w:type="paragraph" w:styleId="Odstavecseseznamem">
    <w:name w:val="List Paragraph"/>
    <w:basedOn w:val="Normln"/>
    <w:uiPriority w:val="34"/>
    <w:qFormat/>
    <w:rsid w:val="00D46F98"/>
    <w:pPr>
      <w:ind w:left="720"/>
      <w:contextualSpacing/>
    </w:pPr>
  </w:style>
  <w:style w:type="paragraph" w:styleId="Textbubliny">
    <w:name w:val="Balloon Text"/>
    <w:basedOn w:val="Normln"/>
    <w:link w:val="TextbublinyChar"/>
    <w:uiPriority w:val="99"/>
    <w:semiHidden/>
    <w:unhideWhenUsed/>
    <w:rsid w:val="00FF51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513F"/>
    <w:rPr>
      <w:rFonts w:ascii="Tahoma" w:hAnsi="Tahoma" w:cs="Tahoma"/>
      <w:sz w:val="16"/>
      <w:szCs w:val="16"/>
    </w:rPr>
  </w:style>
  <w:style w:type="paragraph" w:customStyle="1" w:styleId="Default">
    <w:name w:val="Default"/>
    <w:rsid w:val="004E7246"/>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546B0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46B0A"/>
  </w:style>
  <w:style w:type="paragraph" w:styleId="Zpat">
    <w:name w:val="footer"/>
    <w:basedOn w:val="Normln"/>
    <w:link w:val="ZpatChar"/>
    <w:uiPriority w:val="99"/>
    <w:unhideWhenUsed/>
    <w:rsid w:val="00546B0A"/>
    <w:pPr>
      <w:tabs>
        <w:tab w:val="center" w:pos="4536"/>
        <w:tab w:val="right" w:pos="9072"/>
      </w:tabs>
      <w:spacing w:after="0" w:line="240" w:lineRule="auto"/>
    </w:pPr>
  </w:style>
  <w:style w:type="character" w:customStyle="1" w:styleId="ZpatChar">
    <w:name w:val="Zápatí Char"/>
    <w:basedOn w:val="Standardnpsmoodstavce"/>
    <w:link w:val="Zpat"/>
    <w:uiPriority w:val="99"/>
    <w:rsid w:val="00546B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46F9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D46F98"/>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46F98"/>
    <w:rPr>
      <w:sz w:val="20"/>
      <w:szCs w:val="20"/>
    </w:rPr>
  </w:style>
  <w:style w:type="character" w:styleId="Znakapoznpodarou">
    <w:name w:val="footnote reference"/>
    <w:basedOn w:val="Standardnpsmoodstavce"/>
    <w:uiPriority w:val="99"/>
    <w:semiHidden/>
    <w:unhideWhenUsed/>
    <w:rsid w:val="00D46F98"/>
    <w:rPr>
      <w:vertAlign w:val="superscript"/>
    </w:rPr>
  </w:style>
  <w:style w:type="character" w:styleId="Odkaznakoment">
    <w:name w:val="annotation reference"/>
    <w:basedOn w:val="Standardnpsmoodstavce"/>
    <w:uiPriority w:val="99"/>
    <w:semiHidden/>
    <w:unhideWhenUsed/>
    <w:rsid w:val="00D46F98"/>
    <w:rPr>
      <w:sz w:val="16"/>
      <w:szCs w:val="16"/>
    </w:rPr>
  </w:style>
  <w:style w:type="paragraph" w:styleId="Textkomente">
    <w:name w:val="annotation text"/>
    <w:basedOn w:val="Normln"/>
    <w:link w:val="TextkomenteChar"/>
    <w:uiPriority w:val="99"/>
    <w:semiHidden/>
    <w:unhideWhenUsed/>
    <w:rsid w:val="00D46F98"/>
    <w:pPr>
      <w:spacing w:line="240" w:lineRule="auto"/>
    </w:pPr>
    <w:rPr>
      <w:sz w:val="20"/>
      <w:szCs w:val="20"/>
    </w:rPr>
  </w:style>
  <w:style w:type="character" w:customStyle="1" w:styleId="TextkomenteChar">
    <w:name w:val="Text komentáře Char"/>
    <w:basedOn w:val="Standardnpsmoodstavce"/>
    <w:link w:val="Textkomente"/>
    <w:uiPriority w:val="99"/>
    <w:semiHidden/>
    <w:rsid w:val="00D46F98"/>
    <w:rPr>
      <w:sz w:val="20"/>
      <w:szCs w:val="20"/>
    </w:rPr>
  </w:style>
  <w:style w:type="paragraph" w:styleId="Odstavecseseznamem">
    <w:name w:val="List Paragraph"/>
    <w:basedOn w:val="Normln"/>
    <w:uiPriority w:val="34"/>
    <w:qFormat/>
    <w:rsid w:val="00D46F98"/>
    <w:pPr>
      <w:ind w:left="720"/>
      <w:contextualSpacing/>
    </w:pPr>
  </w:style>
  <w:style w:type="paragraph" w:styleId="Textbubliny">
    <w:name w:val="Balloon Text"/>
    <w:basedOn w:val="Normln"/>
    <w:link w:val="TextbublinyChar"/>
    <w:uiPriority w:val="99"/>
    <w:semiHidden/>
    <w:unhideWhenUsed/>
    <w:rsid w:val="00FF51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513F"/>
    <w:rPr>
      <w:rFonts w:ascii="Tahoma" w:hAnsi="Tahoma" w:cs="Tahoma"/>
      <w:sz w:val="16"/>
      <w:szCs w:val="16"/>
    </w:rPr>
  </w:style>
  <w:style w:type="paragraph" w:customStyle="1" w:styleId="Default">
    <w:name w:val="Default"/>
    <w:rsid w:val="004E7246"/>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546B0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46B0A"/>
  </w:style>
  <w:style w:type="paragraph" w:styleId="Zpat">
    <w:name w:val="footer"/>
    <w:basedOn w:val="Normln"/>
    <w:link w:val="ZpatChar"/>
    <w:uiPriority w:val="99"/>
    <w:unhideWhenUsed/>
    <w:rsid w:val="00546B0A"/>
    <w:pPr>
      <w:tabs>
        <w:tab w:val="center" w:pos="4536"/>
        <w:tab w:val="right" w:pos="9072"/>
      </w:tabs>
      <w:spacing w:after="0" w:line="240" w:lineRule="auto"/>
    </w:pPr>
  </w:style>
  <w:style w:type="character" w:customStyle="1" w:styleId="ZpatChar">
    <w:name w:val="Zápatí Char"/>
    <w:basedOn w:val="Standardnpsmoodstavce"/>
    <w:link w:val="Zpat"/>
    <w:uiPriority w:val="99"/>
    <w:rsid w:val="00546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717416">
      <w:bodyDiv w:val="1"/>
      <w:marLeft w:val="0"/>
      <w:marRight w:val="0"/>
      <w:marTop w:val="0"/>
      <w:marBottom w:val="0"/>
      <w:divBdr>
        <w:top w:val="none" w:sz="0" w:space="0" w:color="auto"/>
        <w:left w:val="none" w:sz="0" w:space="0" w:color="auto"/>
        <w:bottom w:val="none" w:sz="0" w:space="0" w:color="auto"/>
        <w:right w:val="none" w:sz="0" w:space="0" w:color="auto"/>
      </w:divBdr>
    </w:div>
    <w:div w:id="100559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FC432-0805-45E6-B94E-9CB2864C2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649</Words>
  <Characters>3830</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Richtr</dc:creator>
  <cp:lastModifiedBy>Karel Moravec</cp:lastModifiedBy>
  <cp:revision>17</cp:revision>
  <dcterms:created xsi:type="dcterms:W3CDTF">2015-12-14T21:11:00Z</dcterms:created>
  <dcterms:modified xsi:type="dcterms:W3CDTF">2016-03-04T23:56:00Z</dcterms:modified>
</cp:coreProperties>
</file>