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342" w:rsidRDefault="00DA688C" w:rsidP="00394342">
      <w:pPr>
        <w:tabs>
          <w:tab w:val="left" w:pos="4536"/>
        </w:tabs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group id="_x0000_s1026" style="position:absolute;margin-left:-8.8pt;margin-top:32.95pt;width:411pt;height:32.05pt;z-index:251658240;mso-position-vertical-relative:page" coordorigin="1695,851" coordsize="8417,65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695;top:851;width:2070;height:630;mso-position-vertical-relative:page">
              <v:imagedata r:id="rId5" o:title="esf_eu_horizontalni"/>
            </v:shape>
            <v:shape id="_x0000_s1028" type="#_x0000_t75" style="position:absolute;left:8732;top:851;width:1380;height:630;mso-position-vertical-relative:page">
              <v:imagedata r:id="rId6" o:title="motto+web2"/>
            </v:shape>
            <v:shape id="_x0000_s1029" type="#_x0000_t75" style="position:absolute;left:6350;top:907;width:2175;height:600;mso-position-vertical-relative:page">
              <v:imagedata r:id="rId7" o:title="MV_CMYK"/>
            </v:shape>
            <v:shape id="_x0000_s1030" type="#_x0000_t75" style="position:absolute;left:3969;top:851;width:2149;height:624;mso-position-vertical-relative:page">
              <v:imagedata r:id="rId8" o:title="oplzz_B_RGB"/>
            </v:shape>
            <w10:wrap type="square" anchory="page"/>
          </v:group>
        </w:pict>
      </w:r>
      <w:r w:rsidR="00394342"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</w:r>
      <w:r w:rsidR="00394342">
        <w:rPr>
          <w:rFonts w:ascii="Arial" w:hAnsi="Arial" w:cs="Arial"/>
          <w:sz w:val="24"/>
          <w:szCs w:val="24"/>
        </w:rPr>
        <w:tab/>
        <w:t xml:space="preserve">                               </w:t>
      </w:r>
      <w:r w:rsidR="00394342">
        <w:rPr>
          <w:rFonts w:ascii="Arial" w:hAnsi="Arial" w:cs="Arial"/>
          <w:sz w:val="24"/>
          <w:szCs w:val="24"/>
        </w:rPr>
        <w:tab/>
        <w:t>Příloha č. 1 k </w:t>
      </w:r>
      <w:proofErr w:type="spellStart"/>
      <w:proofErr w:type="gramStart"/>
      <w:r w:rsidR="00394342">
        <w:rPr>
          <w:rFonts w:ascii="Arial" w:hAnsi="Arial" w:cs="Arial"/>
          <w:sz w:val="24"/>
          <w:szCs w:val="24"/>
        </w:rPr>
        <w:t>č.j</w:t>
      </w:r>
      <w:proofErr w:type="spellEnd"/>
      <w:r w:rsidR="00394342">
        <w:rPr>
          <w:rFonts w:ascii="Arial" w:hAnsi="Arial" w:cs="Arial"/>
          <w:sz w:val="24"/>
          <w:szCs w:val="24"/>
        </w:rPr>
        <w:t>.</w:t>
      </w:r>
      <w:proofErr w:type="gramEnd"/>
      <w:r w:rsidR="00394342">
        <w:rPr>
          <w:rFonts w:ascii="Arial" w:hAnsi="Arial" w:cs="Arial"/>
          <w:sz w:val="24"/>
          <w:szCs w:val="24"/>
        </w:rPr>
        <w:t>:MV-7514-3/VZ-2012</w:t>
      </w:r>
    </w:p>
    <w:p w:rsidR="00394342" w:rsidRDefault="00394342" w:rsidP="00394342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Klíčové termíny projektu</w:t>
      </w:r>
    </w:p>
    <w:p w:rsidR="00394342" w:rsidRDefault="00394342" w:rsidP="00394342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9606" w:type="dxa"/>
        <w:tblLook w:val="04A0"/>
      </w:tblPr>
      <w:tblGrid>
        <w:gridCol w:w="5778"/>
        <w:gridCol w:w="1835"/>
        <w:gridCol w:w="1993"/>
      </w:tblGrid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394342" w:rsidRDefault="00394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Etapy plnění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394342" w:rsidRDefault="00394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Dokončení části díla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394342" w:rsidRDefault="00394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Akceptace zadavatelem</w:t>
            </w:r>
          </w:p>
        </w:tc>
      </w:tr>
      <w:tr w:rsidR="00394342" w:rsidTr="00394342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Etapa č. I</w:t>
            </w:r>
          </w:p>
        </w:tc>
      </w:tr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Zpracování a předložení samostatné kapitoly návrhu na řešení sběru nebo pořízení dat pro jednotlivé moduly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 září 2012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 října 2012</w:t>
            </w:r>
          </w:p>
        </w:tc>
      </w:tr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Posouzení rizik Portálu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 září 2012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 října 2012</w:t>
            </w:r>
          </w:p>
        </w:tc>
      </w:tr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Zpracování samostatné kapitoly popisu řešení zajištění bezpečnosti Portálu dat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 září 2012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 října 2012</w:t>
            </w:r>
          </w:p>
        </w:tc>
      </w:tr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Projektové řízení etapy č. 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 září 2012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 října 2012</w:t>
            </w:r>
          </w:p>
        </w:tc>
      </w:tr>
      <w:tr w:rsidR="00394342" w:rsidTr="00394342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Etapa č. II</w:t>
            </w:r>
          </w:p>
        </w:tc>
      </w:tr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Poskytování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expertnich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služeb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 února 2013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 března 2013</w:t>
            </w:r>
          </w:p>
        </w:tc>
      </w:tr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Zajištění služeb podpory Portálu v rozsahu minimálně 2000 hodin ročně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 února 2013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 března 2013</w:t>
            </w:r>
          </w:p>
        </w:tc>
      </w:tr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Předání získaných dat v Portálu zadavateli po akceptaci a předání předmětu díla zadavateli u statických dokumentů ve formátu JPEG a dynamických dokumentů ve formátu XML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 února 2013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 března 2013</w:t>
            </w:r>
          </w:p>
        </w:tc>
      </w:tr>
      <w:tr w:rsidR="00394342" w:rsidTr="00394342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Projektové řízení etapy č. 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 února 2013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342" w:rsidRDefault="003943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 března 2013</w:t>
            </w:r>
          </w:p>
        </w:tc>
      </w:tr>
    </w:tbl>
    <w:p w:rsidR="00394342" w:rsidRDefault="00394342" w:rsidP="00394342">
      <w:pPr>
        <w:rPr>
          <w:rFonts w:ascii="Arial" w:hAnsi="Arial" w:cs="Arial"/>
          <w:sz w:val="24"/>
          <w:szCs w:val="24"/>
        </w:rPr>
      </w:pPr>
    </w:p>
    <w:p w:rsidR="00394342" w:rsidRDefault="00394342" w:rsidP="00394342">
      <w:pPr>
        <w:rPr>
          <w:rFonts w:ascii="Arial" w:hAnsi="Arial" w:cs="Arial"/>
          <w:sz w:val="24"/>
          <w:szCs w:val="24"/>
        </w:rPr>
      </w:pPr>
    </w:p>
    <w:p w:rsidR="009150EF" w:rsidRDefault="009150EF"/>
    <w:sectPr w:rsidR="009150EF" w:rsidSect="00915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33EB6"/>
    <w:multiLevelType w:val="multilevel"/>
    <w:tmpl w:val="9440CED8"/>
    <w:lvl w:ilvl="0">
      <w:start w:val="1"/>
      <w:numFmt w:val="upperRoman"/>
      <w:pStyle w:val="Nadpis1"/>
      <w:lvlText w:val="%1."/>
      <w:lvlJc w:val="left"/>
      <w:pPr>
        <w:ind w:left="-1440" w:firstLine="0"/>
      </w:pPr>
      <w:rPr>
        <w:rFonts w:hint="default"/>
      </w:rPr>
    </w:lvl>
    <w:lvl w:ilvl="1">
      <w:start w:val="1"/>
      <w:numFmt w:val="upperLetter"/>
      <w:pStyle w:val="Nadpis2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Nadpis4"/>
      <w:lvlText w:val="%4)"/>
      <w:lvlJc w:val="left"/>
      <w:pPr>
        <w:ind w:left="720" w:firstLine="0"/>
      </w:pPr>
      <w:rPr>
        <w:rFonts w:hint="default"/>
      </w:rPr>
    </w:lvl>
    <w:lvl w:ilvl="4">
      <w:start w:val="1"/>
      <w:numFmt w:val="decimal"/>
      <w:pStyle w:val="Nadpis5"/>
      <w:lvlText w:val="(%5)"/>
      <w:lvlJc w:val="left"/>
      <w:pPr>
        <w:ind w:left="1440" w:firstLine="0"/>
      </w:pPr>
      <w:rPr>
        <w:rFonts w:hint="default"/>
      </w:rPr>
    </w:lvl>
    <w:lvl w:ilvl="5">
      <w:start w:val="1"/>
      <w:numFmt w:val="lowerLetter"/>
      <w:pStyle w:val="Nadpis6"/>
      <w:lvlText w:val="(%6)"/>
      <w:lvlJc w:val="left"/>
      <w:pPr>
        <w:ind w:left="2160" w:firstLine="0"/>
      </w:pPr>
      <w:rPr>
        <w:rFonts w:hint="default"/>
      </w:rPr>
    </w:lvl>
    <w:lvl w:ilvl="6">
      <w:start w:val="1"/>
      <w:numFmt w:val="lowerRoman"/>
      <w:pStyle w:val="Nadpis7"/>
      <w:lvlText w:val="(%7)"/>
      <w:lvlJc w:val="left"/>
      <w:pPr>
        <w:ind w:left="2880" w:firstLine="0"/>
      </w:pPr>
      <w:rPr>
        <w:rFonts w:hint="default"/>
      </w:rPr>
    </w:lvl>
    <w:lvl w:ilvl="7">
      <w:start w:val="1"/>
      <w:numFmt w:val="lowerLetter"/>
      <w:pStyle w:val="Nadpis8"/>
      <w:lvlText w:val="(%8)"/>
      <w:lvlJc w:val="left"/>
      <w:pPr>
        <w:ind w:left="3600" w:firstLine="0"/>
      </w:pPr>
      <w:rPr>
        <w:rFonts w:hint="default"/>
      </w:rPr>
    </w:lvl>
    <w:lvl w:ilvl="8">
      <w:start w:val="1"/>
      <w:numFmt w:val="lowerRoman"/>
      <w:pStyle w:val="Nadpis9"/>
      <w:lvlText w:val="(%9)"/>
      <w:lvlJc w:val="left"/>
      <w:pPr>
        <w:ind w:left="4320" w:firstLine="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4342"/>
    <w:rsid w:val="00394342"/>
    <w:rsid w:val="004A1A3D"/>
    <w:rsid w:val="005632F7"/>
    <w:rsid w:val="0057079B"/>
    <w:rsid w:val="00595093"/>
    <w:rsid w:val="00796AEC"/>
    <w:rsid w:val="007B2764"/>
    <w:rsid w:val="009150EF"/>
    <w:rsid w:val="00A22655"/>
    <w:rsid w:val="00A23CA8"/>
    <w:rsid w:val="00A26102"/>
    <w:rsid w:val="00AD08DC"/>
    <w:rsid w:val="00DA6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alatino Linotype" w:eastAsia="Calibri" w:hAnsi="Palatino Linotype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434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A26102"/>
    <w:pPr>
      <w:keepNext/>
      <w:pageBreakBefore/>
      <w:numPr>
        <w:numId w:val="36"/>
      </w:numPr>
      <w:spacing w:after="0" w:line="240" w:lineRule="auto"/>
      <w:outlineLvl w:val="0"/>
    </w:pPr>
    <w:rPr>
      <w:rFonts w:ascii="Helvetica" w:eastAsia="ヒラギノ角ゴ Pro W3" w:hAnsi="Helvetica" w:cs="Times New Roman"/>
      <w:b/>
      <w:color w:val="000000"/>
      <w:sz w:val="36"/>
      <w:szCs w:val="24"/>
    </w:rPr>
  </w:style>
  <w:style w:type="paragraph" w:styleId="Nadpis2">
    <w:name w:val="heading 2"/>
    <w:basedOn w:val="Normln"/>
    <w:next w:val="Normln"/>
    <w:link w:val="Nadpis2Char"/>
    <w:autoRedefine/>
    <w:qFormat/>
    <w:rsid w:val="00A26102"/>
    <w:pPr>
      <w:keepNext/>
      <w:numPr>
        <w:ilvl w:val="1"/>
        <w:numId w:val="36"/>
      </w:numPr>
      <w:spacing w:after="0" w:line="240" w:lineRule="auto"/>
      <w:jc w:val="both"/>
      <w:outlineLvl w:val="1"/>
    </w:pPr>
    <w:rPr>
      <w:rFonts w:ascii="Helvetica" w:eastAsia="ヒラギノ角ゴ Pro W3" w:hAnsi="Helvetica" w:cs="Times New Roman"/>
      <w:b/>
      <w:color w:val="000000"/>
      <w:sz w:val="28"/>
      <w:szCs w:val="24"/>
    </w:rPr>
  </w:style>
  <w:style w:type="paragraph" w:styleId="Nadpis3">
    <w:name w:val="heading 3"/>
    <w:basedOn w:val="Normln"/>
    <w:next w:val="Normln"/>
    <w:link w:val="Nadpis3Char"/>
    <w:autoRedefine/>
    <w:qFormat/>
    <w:rsid w:val="00A26102"/>
    <w:pPr>
      <w:keepNext/>
      <w:numPr>
        <w:ilvl w:val="2"/>
        <w:numId w:val="36"/>
      </w:numPr>
      <w:spacing w:after="0" w:line="240" w:lineRule="auto"/>
      <w:outlineLvl w:val="2"/>
    </w:pPr>
    <w:rPr>
      <w:rFonts w:ascii="Helvetica" w:eastAsia="ヒラギノ角ゴ Pro W3" w:hAnsi="Helvetica" w:cstheme="majorBidi"/>
      <w:b/>
      <w:color w:val="000000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A26102"/>
    <w:pPr>
      <w:keepNext/>
      <w:numPr>
        <w:ilvl w:val="3"/>
        <w:numId w:val="36"/>
      </w:numPr>
      <w:spacing w:before="240" w:after="60" w:line="240" w:lineRule="auto"/>
      <w:jc w:val="both"/>
      <w:outlineLvl w:val="3"/>
    </w:pPr>
    <w:rPr>
      <w:rFonts w:ascii="Cambria" w:eastAsia="MS Mincho" w:hAnsi="Cambria"/>
      <w:b/>
      <w:bCs/>
      <w:sz w:val="28"/>
      <w:szCs w:val="28"/>
      <w:lang w:val="en-US"/>
    </w:rPr>
  </w:style>
  <w:style w:type="paragraph" w:styleId="Nadpis5">
    <w:name w:val="heading 5"/>
    <w:basedOn w:val="Normln"/>
    <w:next w:val="Normln"/>
    <w:link w:val="Nadpis5Char"/>
    <w:qFormat/>
    <w:rsid w:val="00A26102"/>
    <w:pPr>
      <w:numPr>
        <w:ilvl w:val="4"/>
        <w:numId w:val="36"/>
      </w:numPr>
      <w:spacing w:before="240" w:after="60" w:line="240" w:lineRule="auto"/>
      <w:jc w:val="both"/>
      <w:outlineLvl w:val="4"/>
    </w:pPr>
    <w:rPr>
      <w:rFonts w:ascii="Cambria" w:eastAsia="MS Mincho" w:hAnsi="Cambria"/>
      <w:b/>
      <w:bCs/>
      <w:i/>
      <w:iCs/>
      <w:sz w:val="26"/>
      <w:szCs w:val="26"/>
      <w:lang w:val="en-US"/>
    </w:rPr>
  </w:style>
  <w:style w:type="paragraph" w:styleId="Nadpis6">
    <w:name w:val="heading 6"/>
    <w:basedOn w:val="Normln"/>
    <w:next w:val="Normln"/>
    <w:link w:val="Nadpis6Char"/>
    <w:qFormat/>
    <w:rsid w:val="00A26102"/>
    <w:pPr>
      <w:numPr>
        <w:ilvl w:val="5"/>
        <w:numId w:val="36"/>
      </w:numPr>
      <w:spacing w:before="240" w:after="60" w:line="240" w:lineRule="auto"/>
      <w:jc w:val="both"/>
      <w:outlineLvl w:val="5"/>
    </w:pPr>
    <w:rPr>
      <w:rFonts w:ascii="Cambria" w:eastAsia="MS Mincho" w:hAnsi="Cambria"/>
      <w:b/>
      <w:bCs/>
      <w:sz w:val="20"/>
      <w:szCs w:val="20"/>
      <w:lang w:val="en-US"/>
    </w:rPr>
  </w:style>
  <w:style w:type="paragraph" w:styleId="Nadpis7">
    <w:name w:val="heading 7"/>
    <w:basedOn w:val="Normln"/>
    <w:next w:val="Normln"/>
    <w:link w:val="Nadpis7Char"/>
    <w:qFormat/>
    <w:rsid w:val="00A26102"/>
    <w:pPr>
      <w:numPr>
        <w:ilvl w:val="6"/>
        <w:numId w:val="36"/>
      </w:numPr>
      <w:spacing w:before="240" w:after="60" w:line="240" w:lineRule="auto"/>
      <w:jc w:val="both"/>
      <w:outlineLvl w:val="6"/>
    </w:pPr>
    <w:rPr>
      <w:rFonts w:ascii="Cambria" w:eastAsia="MS Mincho" w:hAnsi="Cambria"/>
      <w:sz w:val="24"/>
      <w:szCs w:val="24"/>
      <w:lang w:val="en-US"/>
    </w:rPr>
  </w:style>
  <w:style w:type="paragraph" w:styleId="Nadpis8">
    <w:name w:val="heading 8"/>
    <w:basedOn w:val="Normln"/>
    <w:next w:val="Normln"/>
    <w:link w:val="Nadpis8Char"/>
    <w:qFormat/>
    <w:rsid w:val="00A26102"/>
    <w:pPr>
      <w:numPr>
        <w:ilvl w:val="7"/>
        <w:numId w:val="36"/>
      </w:numPr>
      <w:spacing w:before="240" w:after="60" w:line="240" w:lineRule="auto"/>
      <w:jc w:val="both"/>
      <w:outlineLvl w:val="7"/>
    </w:pPr>
    <w:rPr>
      <w:rFonts w:ascii="Cambria" w:eastAsia="MS Mincho" w:hAnsi="Cambria"/>
      <w:i/>
      <w:iCs/>
      <w:sz w:val="24"/>
      <w:szCs w:val="24"/>
      <w:lang w:val="en-US"/>
    </w:rPr>
  </w:style>
  <w:style w:type="paragraph" w:styleId="Nadpis9">
    <w:name w:val="heading 9"/>
    <w:basedOn w:val="Normln"/>
    <w:next w:val="Normln"/>
    <w:link w:val="Nadpis9Char"/>
    <w:qFormat/>
    <w:rsid w:val="00A26102"/>
    <w:pPr>
      <w:numPr>
        <w:ilvl w:val="8"/>
        <w:numId w:val="36"/>
      </w:numPr>
      <w:spacing w:before="240" w:after="60" w:line="240" w:lineRule="auto"/>
      <w:jc w:val="both"/>
      <w:outlineLvl w:val="8"/>
    </w:pPr>
    <w:rPr>
      <w:rFonts w:ascii="Calibri" w:eastAsia="MS Gothic" w:hAnsi="Calibri" w:cstheme="majorBidi"/>
      <w:sz w:val="20"/>
      <w:szCs w:val="20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A26102"/>
    <w:rPr>
      <w:rFonts w:ascii="Helvetica" w:eastAsia="ヒラギノ角ゴ Pro W3" w:hAnsi="Helvetica"/>
      <w:b/>
      <w:color w:val="000000"/>
      <w:sz w:val="36"/>
      <w:szCs w:val="24"/>
    </w:rPr>
  </w:style>
  <w:style w:type="character" w:customStyle="1" w:styleId="Nadpis2Char">
    <w:name w:val="Nadpis 2 Char"/>
    <w:link w:val="Nadpis2"/>
    <w:rsid w:val="00A26102"/>
    <w:rPr>
      <w:rFonts w:ascii="Helvetica" w:eastAsia="ヒラギノ角ゴ Pro W3" w:hAnsi="Helvetica"/>
      <w:b/>
      <w:color w:val="000000"/>
      <w:sz w:val="28"/>
      <w:szCs w:val="24"/>
    </w:rPr>
  </w:style>
  <w:style w:type="character" w:customStyle="1" w:styleId="Nadpis3Char">
    <w:name w:val="Nadpis 3 Char"/>
    <w:link w:val="Nadpis3"/>
    <w:rsid w:val="00A26102"/>
    <w:rPr>
      <w:rFonts w:ascii="Helvetica" w:eastAsia="ヒラギノ角ゴ Pro W3" w:hAnsi="Helvetica" w:cstheme="majorBidi"/>
      <w:b/>
      <w:color w:val="000000"/>
      <w:sz w:val="24"/>
      <w:szCs w:val="24"/>
    </w:rPr>
  </w:style>
  <w:style w:type="character" w:customStyle="1" w:styleId="Nadpis4Char">
    <w:name w:val="Nadpis 4 Char"/>
    <w:link w:val="Nadpis4"/>
    <w:rsid w:val="00A26102"/>
    <w:rPr>
      <w:rFonts w:ascii="Cambria" w:eastAsia="MS Mincho" w:hAnsi="Cambria" w:cstheme="minorBidi"/>
      <w:b/>
      <w:bCs/>
      <w:sz w:val="28"/>
      <w:szCs w:val="28"/>
      <w:lang w:val="en-US"/>
    </w:rPr>
  </w:style>
  <w:style w:type="character" w:customStyle="1" w:styleId="Nadpis5Char">
    <w:name w:val="Nadpis 5 Char"/>
    <w:link w:val="Nadpis5"/>
    <w:rsid w:val="00A26102"/>
    <w:rPr>
      <w:rFonts w:ascii="Cambria" w:eastAsia="MS Mincho" w:hAnsi="Cambria" w:cstheme="minorBidi"/>
      <w:b/>
      <w:bCs/>
      <w:i/>
      <w:iCs/>
      <w:sz w:val="26"/>
      <w:szCs w:val="26"/>
      <w:lang w:val="en-US"/>
    </w:rPr>
  </w:style>
  <w:style w:type="character" w:customStyle="1" w:styleId="Nadpis6Char">
    <w:name w:val="Nadpis 6 Char"/>
    <w:link w:val="Nadpis6"/>
    <w:rsid w:val="00A26102"/>
    <w:rPr>
      <w:rFonts w:ascii="Cambria" w:eastAsia="MS Mincho" w:hAnsi="Cambria" w:cstheme="minorBidi"/>
      <w:b/>
      <w:bCs/>
      <w:lang w:val="en-US"/>
    </w:rPr>
  </w:style>
  <w:style w:type="character" w:customStyle="1" w:styleId="Nadpis7Char">
    <w:name w:val="Nadpis 7 Char"/>
    <w:link w:val="Nadpis7"/>
    <w:rsid w:val="00A26102"/>
    <w:rPr>
      <w:rFonts w:ascii="Cambria" w:eastAsia="MS Mincho" w:hAnsi="Cambria" w:cstheme="minorBidi"/>
      <w:sz w:val="24"/>
      <w:szCs w:val="24"/>
      <w:lang w:val="en-US"/>
    </w:rPr>
  </w:style>
  <w:style w:type="character" w:customStyle="1" w:styleId="Nadpis8Char">
    <w:name w:val="Nadpis 8 Char"/>
    <w:link w:val="Nadpis8"/>
    <w:rsid w:val="00A26102"/>
    <w:rPr>
      <w:rFonts w:ascii="Cambria" w:eastAsia="MS Mincho" w:hAnsi="Cambria" w:cstheme="minorBidi"/>
      <w:i/>
      <w:iCs/>
      <w:sz w:val="24"/>
      <w:szCs w:val="24"/>
      <w:lang w:val="en-US"/>
    </w:rPr>
  </w:style>
  <w:style w:type="character" w:customStyle="1" w:styleId="Nadpis9Char">
    <w:name w:val="Nadpis 9 Char"/>
    <w:link w:val="Nadpis9"/>
    <w:rsid w:val="00A26102"/>
    <w:rPr>
      <w:rFonts w:ascii="Calibri" w:eastAsia="MS Gothic" w:hAnsi="Calibri" w:cstheme="majorBidi"/>
      <w:lang w:val="en-US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AD08DC"/>
    <w:pPr>
      <w:spacing w:after="120" w:line="240" w:lineRule="auto"/>
      <w:jc w:val="both"/>
    </w:pPr>
    <w:rPr>
      <w:rFonts w:ascii="Cambria" w:eastAsia="Calibri" w:hAnsi="Cambria" w:cs="Times New Roman"/>
      <w:b/>
      <w:bCs/>
      <w:sz w:val="20"/>
      <w:szCs w:val="20"/>
    </w:rPr>
  </w:style>
  <w:style w:type="paragraph" w:styleId="Nzev">
    <w:name w:val="Title"/>
    <w:basedOn w:val="Normln"/>
    <w:link w:val="NzevChar"/>
    <w:uiPriority w:val="10"/>
    <w:qFormat/>
    <w:rsid w:val="00796AEC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AD08DC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D08DC"/>
    <w:pPr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D08DC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A26102"/>
    <w:rPr>
      <w:b/>
      <w:bCs/>
    </w:rPr>
  </w:style>
  <w:style w:type="character" w:styleId="Zvraznn">
    <w:name w:val="Emphasis"/>
    <w:uiPriority w:val="20"/>
    <w:qFormat/>
    <w:rsid w:val="00AD08DC"/>
    <w:rPr>
      <w:i/>
      <w:iCs/>
    </w:rPr>
  </w:style>
  <w:style w:type="paragraph" w:styleId="Bezmezer">
    <w:name w:val="No Spacing"/>
    <w:basedOn w:val="Normln"/>
    <w:link w:val="BezmezerChar"/>
    <w:uiPriority w:val="1"/>
    <w:qFormat/>
    <w:rsid w:val="00AD08DC"/>
    <w:pPr>
      <w:spacing w:after="0" w:line="240" w:lineRule="auto"/>
      <w:jc w:val="both"/>
    </w:pPr>
    <w:rPr>
      <w:rFonts w:ascii="Cambria" w:eastAsia="Calibri" w:hAnsi="Cambria" w:cs="Times New Roman"/>
      <w:sz w:val="24"/>
      <w:szCs w:val="24"/>
    </w:rPr>
  </w:style>
  <w:style w:type="character" w:customStyle="1" w:styleId="BezmezerChar">
    <w:name w:val="Bez mezer Char"/>
    <w:basedOn w:val="Standardnpsmoodstavce"/>
    <w:link w:val="Bezmezer"/>
    <w:uiPriority w:val="1"/>
    <w:rsid w:val="00AD08DC"/>
    <w:rPr>
      <w:rFonts w:ascii="Cambria" w:hAnsi="Cambria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A26102"/>
    <w:pPr>
      <w:spacing w:after="0" w:line="240" w:lineRule="auto"/>
      <w:ind w:left="708"/>
      <w:jc w:val="both"/>
    </w:pPr>
    <w:rPr>
      <w:rFonts w:ascii="Arial" w:eastAsia="Calibri" w:hAnsi="Arial" w:cs="Times New Roman"/>
      <w:sz w:val="20"/>
      <w:szCs w:val="24"/>
      <w:lang w:eastAsia="cs-CZ"/>
    </w:rPr>
  </w:style>
  <w:style w:type="paragraph" w:styleId="Citace">
    <w:name w:val="Quote"/>
    <w:basedOn w:val="Normln"/>
    <w:next w:val="Normln"/>
    <w:link w:val="CitaceChar"/>
    <w:uiPriority w:val="29"/>
    <w:qFormat/>
    <w:rsid w:val="00AD08DC"/>
    <w:pPr>
      <w:spacing w:after="120" w:line="240" w:lineRule="auto"/>
      <w:jc w:val="both"/>
    </w:pPr>
    <w:rPr>
      <w:rFonts w:ascii="Cambria" w:eastAsia="Calibri" w:hAnsi="Cambria" w:cs="Times New Roman"/>
      <w:i/>
      <w:iCs/>
      <w:color w:val="000000" w:themeColor="text1"/>
      <w:sz w:val="24"/>
      <w:szCs w:val="24"/>
    </w:rPr>
  </w:style>
  <w:style w:type="character" w:customStyle="1" w:styleId="CitaceChar">
    <w:name w:val="Citace Char"/>
    <w:basedOn w:val="Standardnpsmoodstavce"/>
    <w:link w:val="Citace"/>
    <w:uiPriority w:val="29"/>
    <w:rsid w:val="00AD08DC"/>
    <w:rPr>
      <w:rFonts w:ascii="Cambria" w:hAnsi="Cambria"/>
      <w:i/>
      <w:iCs/>
      <w:color w:val="000000" w:themeColor="text1"/>
      <w:sz w:val="24"/>
      <w:szCs w:val="24"/>
      <w:lang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D08DC"/>
    <w:pPr>
      <w:pBdr>
        <w:bottom w:val="single" w:sz="4" w:space="4" w:color="4F81BD" w:themeColor="accent1"/>
      </w:pBdr>
      <w:spacing w:before="200" w:after="280" w:line="240" w:lineRule="auto"/>
      <w:ind w:left="936" w:right="936"/>
      <w:jc w:val="both"/>
    </w:pPr>
    <w:rPr>
      <w:rFonts w:ascii="Cambria" w:eastAsia="Calibri" w:hAnsi="Cambria" w:cs="Times New Roman"/>
      <w:b/>
      <w:bCs/>
      <w:i/>
      <w:iCs/>
      <w:color w:val="4F81BD" w:themeColor="accent1"/>
      <w:sz w:val="24"/>
      <w:szCs w:val="24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D08DC"/>
    <w:rPr>
      <w:rFonts w:ascii="Cambria" w:hAnsi="Cambria"/>
      <w:b/>
      <w:bCs/>
      <w:i/>
      <w:iCs/>
      <w:color w:val="4F81BD" w:themeColor="accent1"/>
      <w:sz w:val="24"/>
      <w:szCs w:val="24"/>
      <w:lang w:eastAsia="en-US"/>
    </w:rPr>
  </w:style>
  <w:style w:type="character" w:styleId="Zdraznnjemn">
    <w:name w:val="Subtle Emphasis"/>
    <w:uiPriority w:val="19"/>
    <w:qFormat/>
    <w:rsid w:val="00AD08DC"/>
    <w:rPr>
      <w:i/>
      <w:iCs/>
      <w:color w:val="808080" w:themeColor="text1" w:themeTint="7F"/>
    </w:rPr>
  </w:style>
  <w:style w:type="character" w:styleId="Zdraznnintenzivn">
    <w:name w:val="Intense Emphasis"/>
    <w:uiPriority w:val="21"/>
    <w:qFormat/>
    <w:rsid w:val="00AD08DC"/>
    <w:rPr>
      <w:b/>
      <w:bCs/>
      <w:i/>
      <w:iCs/>
      <w:color w:val="4F81BD" w:themeColor="accent1"/>
    </w:rPr>
  </w:style>
  <w:style w:type="character" w:styleId="Odkazjemn">
    <w:name w:val="Subtle Reference"/>
    <w:uiPriority w:val="31"/>
    <w:qFormat/>
    <w:rsid w:val="00AD08DC"/>
    <w:rPr>
      <w:smallCaps/>
      <w:color w:val="C0504D" w:themeColor="accent2"/>
      <w:u w:val="single"/>
    </w:rPr>
  </w:style>
  <w:style w:type="character" w:styleId="Odkazintenzivn">
    <w:name w:val="Intense Reference"/>
    <w:uiPriority w:val="32"/>
    <w:qFormat/>
    <w:rsid w:val="00AD08D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uiPriority w:val="33"/>
    <w:qFormat/>
    <w:rsid w:val="00AD08D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D08DC"/>
    <w:pPr>
      <w:pageBreakBefore w:val="0"/>
      <w:numPr>
        <w:numId w:val="0"/>
      </w:numPr>
      <w:spacing w:before="240" w:after="60"/>
      <w:jc w:val="both"/>
      <w:outlineLvl w:val="9"/>
    </w:pPr>
    <w:rPr>
      <w:rFonts w:asciiTheme="majorHAnsi" w:eastAsiaTheme="majorEastAsia" w:hAnsiTheme="majorHAnsi" w:cstheme="majorBidi"/>
      <w:bCs/>
      <w:color w:val="auto"/>
      <w:kern w:val="32"/>
      <w:sz w:val="32"/>
      <w:szCs w:val="32"/>
    </w:rPr>
  </w:style>
  <w:style w:type="table" w:styleId="Mkatabulky">
    <w:name w:val="Table Grid"/>
    <w:basedOn w:val="Normlntabulka"/>
    <w:uiPriority w:val="59"/>
    <w:rsid w:val="0039434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3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838</Characters>
  <Application>Microsoft Office Word</Application>
  <DocSecurity>0</DocSecurity>
  <Lines>6</Lines>
  <Paragraphs>1</Paragraphs>
  <ScaleCrop>false</ScaleCrop>
  <Company>MV ČR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JBG3K4J</dc:creator>
  <cp:keywords/>
  <dc:description/>
  <cp:lastModifiedBy>JBG3K4J</cp:lastModifiedBy>
  <cp:revision>2</cp:revision>
  <dcterms:created xsi:type="dcterms:W3CDTF">2012-03-01T10:05:00Z</dcterms:created>
  <dcterms:modified xsi:type="dcterms:W3CDTF">2012-03-08T13:07:00Z</dcterms:modified>
</cp:coreProperties>
</file>