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0E043A" w:rsidRDefault="0057691E" w:rsidP="000E043A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4526C0">
        <w:rPr>
          <w:rFonts w:ascii="Arial" w:hAnsi="Arial" w:cs="Arial"/>
          <w:b/>
          <w:sz w:val="24"/>
          <w:szCs w:val="24"/>
        </w:rPr>
        <w:t>pobytu cizinců</w:t>
      </w:r>
      <w:r w:rsidR="00A37ADC">
        <w:rPr>
          <w:rFonts w:ascii="Arial" w:hAnsi="Arial" w:cs="Arial"/>
          <w:b/>
          <w:sz w:val="24"/>
          <w:szCs w:val="24"/>
        </w:rPr>
        <w:t xml:space="preserve"> Praha </w:t>
      </w:r>
      <w:r w:rsidR="00456811">
        <w:rPr>
          <w:rFonts w:ascii="Arial" w:hAnsi="Arial" w:cs="Arial"/>
          <w:b/>
          <w:sz w:val="24"/>
          <w:szCs w:val="24"/>
        </w:rPr>
        <w:t>I</w:t>
      </w:r>
      <w:r w:rsidR="00A37ADC">
        <w:rPr>
          <w:rFonts w:ascii="Arial" w:hAnsi="Arial" w:cs="Arial"/>
          <w:b/>
          <w:sz w:val="24"/>
          <w:szCs w:val="24"/>
        </w:rPr>
        <w:t>I.</w:t>
      </w:r>
      <w:r w:rsidR="00B70642">
        <w:rPr>
          <w:rFonts w:ascii="Arial" w:hAnsi="Arial" w:cs="Arial"/>
          <w:b/>
          <w:sz w:val="24"/>
          <w:szCs w:val="24"/>
        </w:rPr>
        <w:t>;</w:t>
      </w:r>
    </w:p>
    <w:p w:rsidR="00A0294A" w:rsidRDefault="000E043A" w:rsidP="000E043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 </w:t>
      </w:r>
      <w:r w:rsidRPr="000E043A">
        <w:rPr>
          <w:rFonts w:ascii="Arial" w:hAnsi="Arial" w:cs="Arial"/>
          <w:b/>
          <w:color w:val="000000" w:themeColor="text1"/>
          <w:sz w:val="24"/>
          <w:szCs w:val="24"/>
        </w:rPr>
        <w:t>odboru azylové a migrační politiky</w:t>
      </w:r>
    </w:p>
    <w:p w:rsidR="000E043A" w:rsidRPr="000E043A" w:rsidRDefault="000E043A" w:rsidP="000E043A">
      <w:pPr>
        <w:spacing w:after="0" w:line="36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76ED4" w:rsidRPr="00DE0518">
        <w:rPr>
          <w:rFonts w:ascii="Arial" w:hAnsi="Arial" w:cs="Arial"/>
        </w:rPr>
        <w:t>Č.j.</w:t>
      </w:r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B85402">
        <w:rPr>
          <w:rFonts w:ascii="Arial" w:hAnsi="Arial" w:cs="Arial"/>
        </w:rPr>
        <w:t>916</w:t>
      </w:r>
      <w:r w:rsidR="005C7536">
        <w:rPr>
          <w:rFonts w:ascii="Arial" w:hAnsi="Arial" w:cs="Arial"/>
        </w:rPr>
        <w:t>6</w:t>
      </w:r>
      <w:r w:rsidR="00456811">
        <w:rPr>
          <w:rFonts w:ascii="Arial" w:hAnsi="Arial" w:cs="Arial"/>
        </w:rPr>
        <w:t>5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0E043A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A37ADC">
        <w:rPr>
          <w:rFonts w:ascii="Arial" w:hAnsi="Arial" w:cs="Arial"/>
        </w:rPr>
        <w:t xml:space="preserve">                             </w:t>
      </w:r>
      <w:r>
        <w:rPr>
          <w:rFonts w:ascii="Arial" w:hAnsi="Arial" w:cs="Arial"/>
        </w:rPr>
        <w:t xml:space="preserve">Praha </w:t>
      </w:r>
      <w:r w:rsidR="00C10DB6">
        <w:rPr>
          <w:rFonts w:ascii="Arial" w:hAnsi="Arial" w:cs="Arial"/>
        </w:rPr>
        <w:t>20</w:t>
      </w:r>
      <w:r w:rsidR="00A37ADC">
        <w:rPr>
          <w:rFonts w:ascii="Arial" w:hAnsi="Arial" w:cs="Arial"/>
        </w:rPr>
        <w:t>. srpna</w:t>
      </w:r>
      <w:r w:rsidR="000E043A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</w:t>
      </w:r>
      <w:r w:rsidR="00357A3B">
        <w:rPr>
          <w:rFonts w:ascii="Arial" w:hAnsi="Arial" w:cs="Arial"/>
          <w:b/>
          <w:color w:val="000000" w:themeColor="text1"/>
        </w:rPr>
        <w:t xml:space="preserve"> </w:t>
      </w:r>
      <w:r w:rsidR="00357A3B">
        <w:rPr>
          <w:rFonts w:ascii="Arial" w:hAnsi="Arial" w:cs="Arial"/>
          <w:b/>
          <w:color w:val="000000" w:themeColor="text1"/>
        </w:rPr>
        <w:br/>
      </w:r>
      <w:r w:rsidR="00357A3B" w:rsidRPr="00357A3B">
        <w:rPr>
          <w:rFonts w:ascii="Arial" w:hAnsi="Arial" w:cs="Arial"/>
          <w:b/>
          <w:color w:val="000000" w:themeColor="text1"/>
        </w:rPr>
        <w:t xml:space="preserve">v oddělení </w:t>
      </w:r>
      <w:r w:rsidR="004526C0">
        <w:rPr>
          <w:rFonts w:ascii="Arial" w:hAnsi="Arial" w:cs="Arial"/>
          <w:b/>
          <w:color w:val="000000" w:themeColor="text1"/>
        </w:rPr>
        <w:t>pobytu cizinců</w:t>
      </w:r>
      <w:r w:rsidR="00B85402">
        <w:rPr>
          <w:rFonts w:ascii="Arial" w:hAnsi="Arial" w:cs="Arial"/>
          <w:b/>
          <w:color w:val="000000" w:themeColor="text1"/>
        </w:rPr>
        <w:t xml:space="preserve"> Praha </w:t>
      </w:r>
      <w:r w:rsidR="00456811">
        <w:rPr>
          <w:rFonts w:ascii="Arial" w:hAnsi="Arial" w:cs="Arial"/>
          <w:b/>
          <w:color w:val="000000" w:themeColor="text1"/>
        </w:rPr>
        <w:t>I</w:t>
      </w:r>
      <w:r w:rsidR="00B85402">
        <w:rPr>
          <w:rFonts w:ascii="Arial" w:hAnsi="Arial" w:cs="Arial"/>
          <w:b/>
          <w:color w:val="000000" w:themeColor="text1"/>
        </w:rPr>
        <w:t>I</w:t>
      </w:r>
      <w:r w:rsidR="00A37ADC" w:rsidRPr="00A37ADC">
        <w:rPr>
          <w:rFonts w:ascii="Arial" w:hAnsi="Arial" w:cs="Arial"/>
          <w:b/>
          <w:color w:val="000000" w:themeColor="text1"/>
        </w:rPr>
        <w:t>.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456811">
        <w:rPr>
          <w:rFonts w:ascii="Arial" w:hAnsi="Arial" w:cs="Arial"/>
          <w:b/>
          <w:color w:val="000000" w:themeColor="text1"/>
        </w:rPr>
        <w:t>30302775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7E0DD7" w:rsidRPr="007E0DD7">
        <w:rPr>
          <w:rFonts w:ascii="Arial" w:hAnsi="Arial" w:cs="Arial"/>
          <w:b/>
          <w:color w:val="000000" w:themeColor="text1"/>
        </w:rPr>
        <w:t>P</w:t>
      </w:r>
      <w:r w:rsidR="001120F2">
        <w:rPr>
          <w:rFonts w:ascii="Arial" w:hAnsi="Arial" w:cs="Arial"/>
          <w:b/>
          <w:color w:val="000000" w:themeColor="text1"/>
        </w:rPr>
        <w:t>raha</w:t>
      </w:r>
      <w:r w:rsidR="007E0DD7">
        <w:rPr>
          <w:rFonts w:ascii="Arial" w:hAnsi="Arial" w:cs="Arial"/>
          <w:color w:val="000000" w:themeColor="text1"/>
        </w:rPr>
        <w:t xml:space="preserve">. 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0E043A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0E043A">
        <w:rPr>
          <w:rFonts w:ascii="Arial" w:hAnsi="Arial" w:cs="Arial"/>
          <w:color w:val="000000" w:themeColor="text1"/>
        </w:rPr>
        <w:t xml:space="preserve">služby je </w:t>
      </w:r>
      <w:r w:rsidR="00B85402">
        <w:rPr>
          <w:rFonts w:ascii="Arial" w:hAnsi="Arial" w:cs="Arial"/>
          <w:b/>
          <w:color w:val="000000" w:themeColor="text1"/>
        </w:rPr>
        <w:t>prosinec</w:t>
      </w:r>
      <w:r w:rsidR="00EA6A81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357A3B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4526C0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7E0DD7">
        <w:rPr>
          <w:rFonts w:ascii="Arial" w:hAnsi="Arial" w:cs="Arial"/>
          <w:color w:val="000000" w:themeColor="text1"/>
        </w:rPr>
        <w:t xml:space="preserve">a </w:t>
      </w:r>
      <w:r w:rsidR="00417DD3" w:rsidRPr="007E0DD7">
        <w:rPr>
          <w:rFonts w:ascii="Arial" w:hAnsi="Arial" w:cs="Arial"/>
          <w:color w:val="000000" w:themeColor="text1"/>
        </w:rPr>
        <w:t xml:space="preserve">služebním místě </w:t>
      </w:r>
      <w:r w:rsidRPr="007E0DD7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7E0DD7">
        <w:rPr>
          <w:rFonts w:ascii="Arial" w:hAnsi="Arial" w:cs="Arial"/>
          <w:color w:val="000000" w:themeColor="text1"/>
        </w:rPr>
        <w:t xml:space="preserve">: </w:t>
      </w:r>
      <w:r w:rsidR="004526C0" w:rsidRPr="004526C0">
        <w:rPr>
          <w:rFonts w:ascii="Arial" w:hAnsi="Arial" w:cs="Arial"/>
          <w:color w:val="000000" w:themeColor="text1"/>
        </w:rPr>
        <w:t xml:space="preserve">přepážková </w:t>
      </w:r>
      <w:r w:rsidR="004526C0" w:rsidRPr="004526C0">
        <w:rPr>
          <w:rFonts w:ascii="Arial" w:hAnsi="Arial" w:cs="Arial"/>
          <w:color w:val="000000" w:themeColor="text1"/>
        </w:rPr>
        <w:br/>
        <w:t>a administrativní činnost</w:t>
      </w:r>
      <w:r w:rsidR="00B85402">
        <w:rPr>
          <w:rFonts w:ascii="Arial" w:hAnsi="Arial" w:cs="Arial"/>
          <w:color w:val="000000" w:themeColor="text1"/>
        </w:rPr>
        <w:t>;</w:t>
      </w:r>
      <w:r w:rsidR="004526C0" w:rsidRPr="004526C0">
        <w:rPr>
          <w:rFonts w:ascii="Arial" w:hAnsi="Arial" w:cs="Arial"/>
          <w:color w:val="000000" w:themeColor="text1"/>
        </w:rPr>
        <w:t xml:space="preserve"> odbavování klientů v souvislosti s pobytovou agendou; posuzování a vyhodnocování výsledků pohovorů s účastníky řízení ve věcech vstupu a pobytu cizinců na území ČR. </w:t>
      </w:r>
      <w:r w:rsidR="00357A3B" w:rsidRPr="004526C0">
        <w:rPr>
          <w:rFonts w:ascii="Arial" w:hAnsi="Arial" w:cs="Arial"/>
          <w:color w:val="000000" w:themeColor="text1"/>
        </w:rPr>
        <w:t xml:space="preserve">Pokročilá znalost MS OFFICE </w:t>
      </w:r>
      <w:r w:rsidR="00527B21" w:rsidRPr="004526C0">
        <w:rPr>
          <w:rFonts w:ascii="Arial" w:hAnsi="Arial" w:cs="Arial"/>
          <w:color w:val="000000" w:themeColor="text1"/>
        </w:rPr>
        <w:t>j</w:t>
      </w:r>
      <w:r w:rsidR="007E0DD7" w:rsidRPr="004526C0">
        <w:rPr>
          <w:rFonts w:ascii="Arial" w:hAnsi="Arial" w:cs="Arial"/>
          <w:color w:val="000000" w:themeColor="text1"/>
        </w:rPr>
        <w:t>e</w:t>
      </w:r>
      <w:r w:rsidR="00527B21" w:rsidRPr="004526C0">
        <w:rPr>
          <w:rFonts w:ascii="Arial" w:hAnsi="Arial" w:cs="Arial"/>
          <w:color w:val="000000" w:themeColor="text1"/>
        </w:rPr>
        <w:t xml:space="preserve"> výhodou. </w:t>
      </w:r>
      <w:r w:rsidR="005A2AFB" w:rsidRPr="004526C0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č. 304/2014 Sb., 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C10DB6">
        <w:rPr>
          <w:rFonts w:ascii="Arial" w:hAnsi="Arial" w:cs="Arial"/>
          <w:color w:val="000000" w:themeColor="text1"/>
        </w:rPr>
        <w:t>není</w:t>
      </w:r>
      <w:r w:rsidR="00A37ADC">
        <w:rPr>
          <w:rFonts w:ascii="Arial" w:hAnsi="Arial" w:cs="Arial"/>
          <w:color w:val="000000" w:themeColor="text1"/>
        </w:rPr>
        <w:t xml:space="preserve"> vhodné</w:t>
      </w:r>
      <w:r w:rsidR="00B02CD2">
        <w:rPr>
          <w:rFonts w:ascii="Arial" w:hAnsi="Arial" w:cs="Arial"/>
          <w:color w:val="000000" w:themeColor="text1"/>
        </w:rPr>
        <w:t xml:space="preserve"> </w:t>
      </w:r>
      <w:r w:rsidR="00A37ADC">
        <w:rPr>
          <w:rFonts w:ascii="Arial" w:hAnsi="Arial" w:cs="Arial"/>
          <w:color w:val="000000" w:themeColor="text1"/>
        </w:rPr>
        <w:t xml:space="preserve">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C10DB6">
        <w:rPr>
          <w:rFonts w:ascii="Arial" w:hAnsi="Arial" w:cs="Arial"/>
          <w:b/>
        </w:rPr>
        <w:t>20</w:t>
      </w:r>
      <w:r w:rsidR="004526C0">
        <w:rPr>
          <w:rFonts w:ascii="Arial" w:hAnsi="Arial" w:cs="Arial"/>
          <w:b/>
        </w:rPr>
        <w:t>. září</w:t>
      </w:r>
      <w:r w:rsidR="000E043A">
        <w:rPr>
          <w:rFonts w:ascii="Arial" w:hAnsi="Arial" w:cs="Arial"/>
          <w:b/>
        </w:rPr>
        <w:t xml:space="preserve">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odborného referenta/vrchního referenta v oddělení </w:t>
      </w:r>
      <w:r w:rsidR="00A37ADC" w:rsidRPr="00A37ADC">
        <w:rPr>
          <w:rFonts w:ascii="Arial" w:hAnsi="Arial" w:cs="Arial"/>
          <w:b/>
          <w:color w:val="000000" w:themeColor="text1"/>
        </w:rPr>
        <w:t>pob</w:t>
      </w:r>
      <w:r w:rsidR="004526C0">
        <w:rPr>
          <w:rFonts w:ascii="Arial" w:hAnsi="Arial" w:cs="Arial"/>
          <w:b/>
          <w:color w:val="000000" w:themeColor="text1"/>
        </w:rPr>
        <w:t>ytu cizinců</w:t>
      </w:r>
      <w:r w:rsidR="00B85402">
        <w:rPr>
          <w:rFonts w:ascii="Arial" w:hAnsi="Arial" w:cs="Arial"/>
          <w:b/>
          <w:color w:val="000000" w:themeColor="text1"/>
        </w:rPr>
        <w:t xml:space="preserve"> Praha </w:t>
      </w:r>
      <w:r w:rsidR="00456811">
        <w:rPr>
          <w:rFonts w:ascii="Arial" w:hAnsi="Arial" w:cs="Arial"/>
          <w:b/>
          <w:color w:val="000000" w:themeColor="text1"/>
        </w:rPr>
        <w:t>I</w:t>
      </w:r>
      <w:r w:rsidR="00A37ADC" w:rsidRPr="00A37ADC">
        <w:rPr>
          <w:rFonts w:ascii="Arial" w:hAnsi="Arial" w:cs="Arial"/>
          <w:b/>
          <w:color w:val="000000" w:themeColor="text1"/>
        </w:rPr>
        <w:t>I.</w:t>
      </w:r>
      <w:r w:rsidR="001120F2">
        <w:rPr>
          <w:rFonts w:ascii="Arial" w:hAnsi="Arial" w:cs="Arial"/>
          <w:b/>
          <w:color w:val="000000" w:themeColor="text1"/>
        </w:rPr>
        <w:t xml:space="preserve">, </w:t>
      </w:r>
      <w:r w:rsidR="00B02CD2">
        <w:rPr>
          <w:rFonts w:ascii="Arial" w:hAnsi="Arial" w:cs="Arial"/>
          <w:b/>
          <w:color w:val="000000" w:themeColor="text1"/>
        </w:rPr>
        <w:t xml:space="preserve">odboru azylové </w:t>
      </w:r>
      <w:r w:rsidR="004526C0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456811">
        <w:rPr>
          <w:rFonts w:ascii="Arial" w:hAnsi="Arial" w:cs="Arial"/>
          <w:b/>
          <w:color w:val="000000" w:themeColor="text1"/>
        </w:rPr>
        <w:t>30302775</w:t>
      </w:r>
      <w:r w:rsidR="004526C0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>č.j.: MV-</w:t>
      </w:r>
      <w:r w:rsidR="004526C0">
        <w:rPr>
          <w:rFonts w:ascii="Arial" w:hAnsi="Arial" w:cs="Arial"/>
          <w:b/>
          <w:color w:val="000000" w:themeColor="text1"/>
        </w:rPr>
        <w:t>91</w:t>
      </w:r>
      <w:r w:rsidR="00B85402">
        <w:rPr>
          <w:rFonts w:ascii="Arial" w:hAnsi="Arial" w:cs="Arial"/>
          <w:b/>
          <w:color w:val="000000" w:themeColor="text1"/>
        </w:rPr>
        <w:t>6</w:t>
      </w:r>
      <w:r w:rsidR="005C7536">
        <w:rPr>
          <w:rFonts w:ascii="Arial" w:hAnsi="Arial" w:cs="Arial"/>
          <w:b/>
          <w:color w:val="000000" w:themeColor="text1"/>
        </w:rPr>
        <w:t>6</w:t>
      </w:r>
      <w:r w:rsidR="00456811">
        <w:rPr>
          <w:rFonts w:ascii="Arial" w:hAnsi="Arial" w:cs="Arial"/>
          <w:b/>
          <w:color w:val="000000" w:themeColor="text1"/>
        </w:rPr>
        <w:t>5</w:t>
      </w:r>
      <w:r w:rsidR="00EA6A81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0E043A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/ka</w:t>
      </w:r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</w:t>
      </w:r>
      <w:r w:rsidR="001102C6">
        <w:rPr>
          <w:rFonts w:ascii="Arial" w:hAnsi="Arial" w:cs="Arial"/>
          <w:color w:val="000000" w:themeColor="text1"/>
        </w:rPr>
        <w:t xml:space="preserve"> nebi vyšší odborné vzdělání</w:t>
      </w:r>
      <w:r w:rsidR="00357A3B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0E043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0E043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357A3B" w:rsidRDefault="00357A3B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E0DD7" w:rsidRDefault="007E0DD7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E0DD7" w:rsidRDefault="007E0DD7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>Odbor azylové a migrační politiky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>Mgr. Vu Mai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>tel.: +420 974 832 422</w:t>
      </w: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D85816">
          <w:rPr>
            <w:rStyle w:val="Hypertextovodkaz"/>
            <w:rFonts w:ascii="Arial" w:hAnsi="Arial" w:cs="Arial"/>
          </w:rPr>
          <w:t>mai.vu@mvcr.cz</w:t>
        </w:r>
      </w:hyperlink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A37ADC" w:rsidRDefault="00A37ADC" w:rsidP="0033439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</w:t>
      </w:r>
      <w:r w:rsidRPr="00A37ADC">
        <w:rPr>
          <w:rFonts w:ascii="Arial" w:hAnsi="Arial" w:cs="Arial"/>
          <w:color w:val="000000" w:themeColor="text1"/>
        </w:rPr>
        <w:t>dbor personální</w:t>
      </w:r>
    </w:p>
    <w:p w:rsidR="00160F6B" w:rsidRPr="00160F6B" w:rsidRDefault="00160F6B" w:rsidP="00160F6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60F6B">
        <w:rPr>
          <w:rFonts w:ascii="Arial" w:hAnsi="Arial" w:cs="Arial"/>
          <w:color w:val="000000" w:themeColor="text1"/>
        </w:rPr>
        <w:t>Bc. Lucie Maděrová</w:t>
      </w:r>
    </w:p>
    <w:p w:rsidR="00160F6B" w:rsidRPr="00160F6B" w:rsidRDefault="00160F6B" w:rsidP="00160F6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tel</w:t>
      </w:r>
      <w:r w:rsidRPr="00160F6B">
        <w:rPr>
          <w:rFonts w:ascii="Arial" w:hAnsi="Arial" w:cs="Arial"/>
          <w:color w:val="000000" w:themeColor="text1"/>
        </w:rPr>
        <w:t>.</w:t>
      </w:r>
      <w:r>
        <w:rPr>
          <w:rFonts w:ascii="Arial" w:hAnsi="Arial" w:cs="Arial"/>
          <w:color w:val="000000" w:themeColor="text1"/>
        </w:rPr>
        <w:t>:</w:t>
      </w:r>
      <w:r w:rsidRPr="00160F6B">
        <w:rPr>
          <w:rFonts w:ascii="Arial" w:hAnsi="Arial" w:cs="Arial"/>
          <w:color w:val="000000" w:themeColor="text1"/>
        </w:rPr>
        <w:t xml:space="preserve"> +420 974 832 292    </w:t>
      </w:r>
    </w:p>
    <w:p w:rsidR="004526C0" w:rsidRDefault="00160F6B" w:rsidP="00160F6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60F6B">
        <w:rPr>
          <w:rFonts w:ascii="Arial" w:hAnsi="Arial" w:cs="Arial"/>
          <w:color w:val="000000" w:themeColor="text1"/>
        </w:rPr>
        <w:t xml:space="preserve">Email: </w:t>
      </w:r>
      <w:hyperlink r:id="rId11" w:history="1">
        <w:r w:rsidR="00365D96" w:rsidRPr="0005407B">
          <w:rPr>
            <w:rStyle w:val="Hypertextovodkaz"/>
            <w:rFonts w:ascii="Arial" w:hAnsi="Arial" w:cs="Arial"/>
          </w:rPr>
          <w:t>lucie.maderova@mvcr.cz</w:t>
        </w:r>
      </w:hyperlink>
    </w:p>
    <w:p w:rsidR="00365D96" w:rsidRPr="004526C0" w:rsidRDefault="00365D96" w:rsidP="00160F6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bookmarkEnd w:id="0"/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4E42" w:rsidRDefault="007A4E42" w:rsidP="00276ED4">
      <w:pPr>
        <w:spacing w:after="0" w:line="240" w:lineRule="auto"/>
      </w:pPr>
      <w:r>
        <w:separator/>
      </w:r>
    </w:p>
  </w:endnote>
  <w:endnote w:type="continuationSeparator" w:id="0">
    <w:p w:rsidR="007A4E42" w:rsidRDefault="007A4E4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10DB6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4E42" w:rsidRDefault="007A4E42" w:rsidP="00276ED4">
      <w:pPr>
        <w:spacing w:after="0" w:line="240" w:lineRule="auto"/>
      </w:pPr>
      <w:r>
        <w:separator/>
      </w:r>
    </w:p>
  </w:footnote>
  <w:footnote w:type="continuationSeparator" w:id="0">
    <w:p w:rsidR="007A4E42" w:rsidRDefault="007A4E4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033C"/>
    <w:rsid w:val="00010789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0E43"/>
    <w:rsid w:val="000D30E6"/>
    <w:rsid w:val="000E043A"/>
    <w:rsid w:val="000E665F"/>
    <w:rsid w:val="000F2D84"/>
    <w:rsid w:val="001102C6"/>
    <w:rsid w:val="001120F2"/>
    <w:rsid w:val="001219CA"/>
    <w:rsid w:val="00136462"/>
    <w:rsid w:val="001428AB"/>
    <w:rsid w:val="00144156"/>
    <w:rsid w:val="00153A84"/>
    <w:rsid w:val="001560CB"/>
    <w:rsid w:val="00160F6B"/>
    <w:rsid w:val="00183CAD"/>
    <w:rsid w:val="0019253D"/>
    <w:rsid w:val="001A353E"/>
    <w:rsid w:val="001C0842"/>
    <w:rsid w:val="001C0EAE"/>
    <w:rsid w:val="001D537E"/>
    <w:rsid w:val="001E3496"/>
    <w:rsid w:val="001E49AA"/>
    <w:rsid w:val="001E5E7C"/>
    <w:rsid w:val="001E6419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1B1B"/>
    <w:rsid w:val="002E2A92"/>
    <w:rsid w:val="002F75D4"/>
    <w:rsid w:val="003059FD"/>
    <w:rsid w:val="00312A72"/>
    <w:rsid w:val="00334397"/>
    <w:rsid w:val="00336923"/>
    <w:rsid w:val="00357A3B"/>
    <w:rsid w:val="00363007"/>
    <w:rsid w:val="00363AEF"/>
    <w:rsid w:val="00365D96"/>
    <w:rsid w:val="0038229B"/>
    <w:rsid w:val="003B692B"/>
    <w:rsid w:val="003D0150"/>
    <w:rsid w:val="003D29E5"/>
    <w:rsid w:val="003E630C"/>
    <w:rsid w:val="00417DD3"/>
    <w:rsid w:val="0042314D"/>
    <w:rsid w:val="0043623A"/>
    <w:rsid w:val="0044040E"/>
    <w:rsid w:val="004526C0"/>
    <w:rsid w:val="00456811"/>
    <w:rsid w:val="004730BC"/>
    <w:rsid w:val="004B2025"/>
    <w:rsid w:val="004C03D9"/>
    <w:rsid w:val="004C07B4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C7536"/>
    <w:rsid w:val="005E4B5E"/>
    <w:rsid w:val="005E7FC2"/>
    <w:rsid w:val="006030B1"/>
    <w:rsid w:val="006060F0"/>
    <w:rsid w:val="00606AC5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B7B"/>
    <w:rsid w:val="00767D32"/>
    <w:rsid w:val="0078045D"/>
    <w:rsid w:val="0078625E"/>
    <w:rsid w:val="007A1C61"/>
    <w:rsid w:val="007A294E"/>
    <w:rsid w:val="007A4E42"/>
    <w:rsid w:val="007B30F5"/>
    <w:rsid w:val="007C3B99"/>
    <w:rsid w:val="007E0DD7"/>
    <w:rsid w:val="007E4D9B"/>
    <w:rsid w:val="007E5A22"/>
    <w:rsid w:val="007F4F97"/>
    <w:rsid w:val="00800552"/>
    <w:rsid w:val="008278D5"/>
    <w:rsid w:val="008451D6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0A06"/>
    <w:rsid w:val="00982E4E"/>
    <w:rsid w:val="009A732F"/>
    <w:rsid w:val="009D16A9"/>
    <w:rsid w:val="009D4C86"/>
    <w:rsid w:val="009F0F76"/>
    <w:rsid w:val="00A0294A"/>
    <w:rsid w:val="00A10E8C"/>
    <w:rsid w:val="00A34D3B"/>
    <w:rsid w:val="00A37ADC"/>
    <w:rsid w:val="00A63D07"/>
    <w:rsid w:val="00A813A7"/>
    <w:rsid w:val="00A81D00"/>
    <w:rsid w:val="00A8763A"/>
    <w:rsid w:val="00A96696"/>
    <w:rsid w:val="00AA74A1"/>
    <w:rsid w:val="00AC085E"/>
    <w:rsid w:val="00AC1D26"/>
    <w:rsid w:val="00AC2FB9"/>
    <w:rsid w:val="00AD4A01"/>
    <w:rsid w:val="00B00198"/>
    <w:rsid w:val="00B02CD2"/>
    <w:rsid w:val="00B16633"/>
    <w:rsid w:val="00B170B6"/>
    <w:rsid w:val="00B228A2"/>
    <w:rsid w:val="00B233FD"/>
    <w:rsid w:val="00B37FE4"/>
    <w:rsid w:val="00B41DD1"/>
    <w:rsid w:val="00B63A65"/>
    <w:rsid w:val="00B70642"/>
    <w:rsid w:val="00B74273"/>
    <w:rsid w:val="00B85402"/>
    <w:rsid w:val="00B95806"/>
    <w:rsid w:val="00BE0997"/>
    <w:rsid w:val="00BE5EB7"/>
    <w:rsid w:val="00C0487A"/>
    <w:rsid w:val="00C10DB6"/>
    <w:rsid w:val="00C11E99"/>
    <w:rsid w:val="00C30111"/>
    <w:rsid w:val="00C31A8E"/>
    <w:rsid w:val="00C63E1F"/>
    <w:rsid w:val="00C731ED"/>
    <w:rsid w:val="00C75DF2"/>
    <w:rsid w:val="00C81365"/>
    <w:rsid w:val="00CA26C1"/>
    <w:rsid w:val="00CA3E14"/>
    <w:rsid w:val="00CB1067"/>
    <w:rsid w:val="00CB4D15"/>
    <w:rsid w:val="00CB6F58"/>
    <w:rsid w:val="00CC35D5"/>
    <w:rsid w:val="00CC584E"/>
    <w:rsid w:val="00CE6669"/>
    <w:rsid w:val="00CF178A"/>
    <w:rsid w:val="00D44A1A"/>
    <w:rsid w:val="00D44EC6"/>
    <w:rsid w:val="00D713F6"/>
    <w:rsid w:val="00D773F0"/>
    <w:rsid w:val="00D85BE6"/>
    <w:rsid w:val="00DB5FC2"/>
    <w:rsid w:val="00DC47FE"/>
    <w:rsid w:val="00DD494D"/>
    <w:rsid w:val="00DE0518"/>
    <w:rsid w:val="00DE317A"/>
    <w:rsid w:val="00DF3DB3"/>
    <w:rsid w:val="00E127A8"/>
    <w:rsid w:val="00E26C10"/>
    <w:rsid w:val="00E71FA8"/>
    <w:rsid w:val="00EA6A81"/>
    <w:rsid w:val="00EB07CA"/>
    <w:rsid w:val="00EB3537"/>
    <w:rsid w:val="00EB4DE3"/>
    <w:rsid w:val="00EB5034"/>
    <w:rsid w:val="00EC7EA3"/>
    <w:rsid w:val="00EE1577"/>
    <w:rsid w:val="00EE40B4"/>
    <w:rsid w:val="00F040F0"/>
    <w:rsid w:val="00F26BFB"/>
    <w:rsid w:val="00F33781"/>
    <w:rsid w:val="00F36C7D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ucie.ma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136814-E3D4-43A3-8E00-3FD9F7F4AA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4</Pages>
  <Words>971</Words>
  <Characters>5733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52</cp:revision>
  <cp:lastPrinted>2018-08-16T06:19:00Z</cp:lastPrinted>
  <dcterms:created xsi:type="dcterms:W3CDTF">2017-07-10T12:08:00Z</dcterms:created>
  <dcterms:modified xsi:type="dcterms:W3CDTF">2018-08-16T06:19:00Z</dcterms:modified>
</cp:coreProperties>
</file>